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3830" w14:textId="77777777" w:rsidR="00DC5A63" w:rsidRDefault="00DC5A63" w:rsidP="003252DC">
      <w:pPr>
        <w:jc w:val="center"/>
        <w:rPr>
          <w:sz w:val="28"/>
          <w:szCs w:val="28"/>
        </w:rPr>
      </w:pPr>
      <w:r>
        <w:rPr>
          <w:noProof/>
        </w:rPr>
        <mc:AlternateContent>
          <mc:Choice Requires="wps">
            <w:drawing>
              <wp:anchor distT="0" distB="0" distL="114300" distR="114300" simplePos="0" relativeHeight="251659264" behindDoc="0" locked="0" layoutInCell="1" allowOverlap="1" wp14:anchorId="1FF35062" wp14:editId="545F849C">
                <wp:simplePos x="0" y="0"/>
                <wp:positionH relativeFrom="margin">
                  <wp:posOffset>-631825</wp:posOffset>
                </wp:positionH>
                <wp:positionV relativeFrom="paragraph">
                  <wp:posOffset>168910</wp:posOffset>
                </wp:positionV>
                <wp:extent cx="7353300" cy="1905"/>
                <wp:effectExtent l="0" t="19050" r="0" b="1714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0" cy="1905"/>
                        </a:xfrm>
                        <a:prstGeom prst="straightConnector1">
                          <a:avLst/>
                        </a:prstGeom>
                        <a:noFill/>
                        <a:ln w="285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C67C2D" id="_x0000_t32" coordsize="21600,21600" o:spt="32" o:oned="t" path="m,l21600,21600e" filled="f">
                <v:path arrowok="t" fillok="f" o:connecttype="none"/>
                <o:lock v:ext="edit" shapetype="t"/>
              </v:shapetype>
              <v:shape id="AutoShape 5" o:spid="_x0000_s1026" type="#_x0000_t32" style="position:absolute;margin-left:-49.75pt;margin-top:13.3pt;width:579pt;height:.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9OAIAAHs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" strokeweight="2.25pt">
                <w10:wrap anchorx="margin"/>
              </v:shape>
            </w:pict>
          </mc:Fallback>
        </mc:AlternateContent>
      </w:r>
    </w:p>
    <w:p w14:paraId="38444083" w14:textId="15212E42" w:rsidR="007176B8" w:rsidRPr="00340C4A" w:rsidRDefault="00CA3C34" w:rsidP="003252DC">
      <w:pPr>
        <w:jc w:val="center"/>
        <w:rPr>
          <w:b/>
        </w:rPr>
      </w:pPr>
      <w:r w:rsidRPr="00340C4A">
        <w:rPr>
          <w:b/>
        </w:rPr>
        <w:t>PRACTICAL NURSING</w:t>
      </w:r>
      <w:r w:rsidR="007176B8" w:rsidRPr="00340C4A">
        <w:rPr>
          <w:b/>
        </w:rPr>
        <w:t xml:space="preserve"> STUDENT DATA FORM</w:t>
      </w:r>
      <w:r w:rsidR="002B29D2">
        <w:rPr>
          <w:b/>
        </w:rPr>
        <w:t xml:space="preserve"> 202</w:t>
      </w:r>
      <w:r w:rsidR="004D349A">
        <w:rPr>
          <w:b/>
        </w:rPr>
        <w:t>6</w:t>
      </w:r>
      <w:r w:rsidR="002B29D2">
        <w:rPr>
          <w:b/>
        </w:rPr>
        <w:t>-202</w:t>
      </w:r>
      <w:r w:rsidR="004D349A">
        <w:rPr>
          <w:b/>
        </w:rPr>
        <w:t>7</w:t>
      </w:r>
    </w:p>
    <w:p w14:paraId="2D6BA87A" w14:textId="77777777" w:rsidR="00DC5A63" w:rsidRDefault="00DC5A63" w:rsidP="007176B8">
      <w:pPr>
        <w:jc w:val="center"/>
        <w:rPr>
          <w:sz w:val="22"/>
          <w:szCs w:val="22"/>
        </w:rPr>
        <w:sectPr w:rsidR="00DC5A63" w:rsidSect="00531C55">
          <w:headerReference w:type="default" r:id="rId7"/>
          <w:pgSz w:w="12240" w:h="15840"/>
          <w:pgMar w:top="1440" w:right="1440" w:bottom="1440" w:left="1440" w:header="720" w:footer="720" w:gutter="0"/>
          <w:cols w:space="720"/>
          <w:docGrid w:linePitch="360"/>
        </w:sectPr>
      </w:pPr>
    </w:p>
    <w:p w14:paraId="162B145C" w14:textId="77777777" w:rsidR="00DC5A63" w:rsidRDefault="00DC5A63" w:rsidP="00A87F0D">
      <w:pPr>
        <w:spacing w:line="360" w:lineRule="auto"/>
        <w:rPr>
          <w:sz w:val="22"/>
          <w:szCs w:val="22"/>
        </w:rPr>
        <w:sectPr w:rsidR="00DC5A63" w:rsidSect="00DC5A63">
          <w:type w:val="continuous"/>
          <w:pgSz w:w="12240" w:h="15840"/>
          <w:pgMar w:top="1440" w:right="1440" w:bottom="1440" w:left="1440" w:header="720" w:footer="720" w:gutter="0"/>
          <w:cols w:space="720"/>
          <w:docGrid w:linePitch="360"/>
        </w:sectPr>
      </w:pPr>
    </w:p>
    <w:p w14:paraId="0DB8BE34" w14:textId="77777777" w:rsidR="00DC5A63" w:rsidRDefault="008956D8" w:rsidP="00A87F0D">
      <w:pPr>
        <w:spacing w:line="360" w:lineRule="auto"/>
        <w:rPr>
          <w:sz w:val="22"/>
          <w:szCs w:val="22"/>
        </w:rPr>
      </w:pPr>
      <w:r>
        <w:rPr>
          <w:sz w:val="22"/>
          <w:szCs w:val="22"/>
        </w:rPr>
        <w:t xml:space="preserve">Student’s Name: </w:t>
      </w:r>
      <w:r w:rsidR="00F3017D">
        <w:rPr>
          <w:sz w:val="22"/>
          <w:szCs w:val="22"/>
        </w:rPr>
        <w:t xml:space="preserve"> </w:t>
      </w:r>
      <w:r w:rsidR="007176B8" w:rsidRPr="00F3017D">
        <w:rPr>
          <w:sz w:val="22"/>
          <w:szCs w:val="22"/>
        </w:rPr>
        <w:t>_______</w:t>
      </w:r>
      <w:r w:rsidR="001F1D1E" w:rsidRPr="00F3017D">
        <w:rPr>
          <w:sz w:val="22"/>
          <w:szCs w:val="22"/>
        </w:rPr>
        <w:t>___________</w:t>
      </w:r>
      <w:r w:rsidR="00F3017D">
        <w:rPr>
          <w:sz w:val="22"/>
          <w:szCs w:val="22"/>
        </w:rPr>
        <w:t>___________</w:t>
      </w:r>
      <w:r>
        <w:rPr>
          <w:sz w:val="22"/>
          <w:szCs w:val="22"/>
        </w:rPr>
        <w:t xml:space="preserve"> Student ID# _____________________________</w:t>
      </w:r>
    </w:p>
    <w:p w14:paraId="405368CB" w14:textId="7A702AC7" w:rsidR="00F3017D" w:rsidRPr="003D2687" w:rsidRDefault="008956D8" w:rsidP="00B42B7B">
      <w:pPr>
        <w:spacing w:line="360" w:lineRule="auto"/>
        <w:rPr>
          <w:b/>
          <w:sz w:val="22"/>
          <w:szCs w:val="22"/>
        </w:rPr>
      </w:pPr>
      <w:r>
        <w:rPr>
          <w:sz w:val="22"/>
          <w:szCs w:val="22"/>
        </w:rPr>
        <w:t>Address</w:t>
      </w:r>
      <w:r w:rsidR="007176B8" w:rsidRPr="008956D8">
        <w:rPr>
          <w:sz w:val="22"/>
          <w:szCs w:val="22"/>
        </w:rPr>
        <w:t>:</w:t>
      </w:r>
      <w:r w:rsidR="00CA3C34" w:rsidRPr="008956D8">
        <w:rPr>
          <w:sz w:val="22"/>
          <w:szCs w:val="22"/>
        </w:rPr>
        <w:t xml:space="preserve"> </w:t>
      </w:r>
      <w:r w:rsidR="007176B8" w:rsidRPr="008956D8">
        <w:rPr>
          <w:sz w:val="22"/>
          <w:szCs w:val="22"/>
        </w:rPr>
        <w:t>__________________________</w:t>
      </w:r>
      <w:r w:rsidR="00CA3C34" w:rsidRPr="008956D8">
        <w:rPr>
          <w:sz w:val="22"/>
          <w:szCs w:val="22"/>
        </w:rPr>
        <w:t>___</w:t>
      </w:r>
      <w:r>
        <w:rPr>
          <w:sz w:val="22"/>
          <w:szCs w:val="22"/>
        </w:rPr>
        <w:t>_______ Phone: _________________________________</w:t>
      </w:r>
      <w:r w:rsidR="00CA3C34" w:rsidRPr="00F3017D">
        <w:rPr>
          <w:sz w:val="22"/>
          <w:szCs w:val="22"/>
        </w:rPr>
        <w:br/>
      </w:r>
      <w:r w:rsidR="003D2687" w:rsidRPr="003D2687">
        <w:rPr>
          <w:b/>
          <w:sz w:val="22"/>
          <w:szCs w:val="22"/>
        </w:rPr>
        <w:t>ENROLLMENT:</w:t>
      </w:r>
    </w:p>
    <w:p w14:paraId="5AE80B30" w14:textId="77777777" w:rsidR="003D2687" w:rsidRPr="00B42B7B" w:rsidRDefault="003D2687" w:rsidP="00F3017D">
      <w:pPr>
        <w:rPr>
          <w:sz w:val="8"/>
          <w:szCs w:val="8"/>
        </w:rPr>
      </w:pPr>
    </w:p>
    <w:p w14:paraId="1302094E" w14:textId="17F46D4D" w:rsidR="003D2687" w:rsidRDefault="001F1D1E" w:rsidP="009C18FA">
      <w:pPr>
        <w:rPr>
          <w:sz w:val="22"/>
          <w:szCs w:val="22"/>
        </w:rPr>
      </w:pPr>
      <w:r w:rsidRPr="00F3017D">
        <w:rPr>
          <w:sz w:val="22"/>
          <w:szCs w:val="22"/>
        </w:rPr>
        <w:t xml:space="preserve">When </w:t>
      </w:r>
      <w:r w:rsidR="00284928" w:rsidRPr="00F3017D">
        <w:rPr>
          <w:sz w:val="22"/>
          <w:szCs w:val="22"/>
        </w:rPr>
        <w:t>do you</w:t>
      </w:r>
      <w:r w:rsidRPr="00F3017D">
        <w:rPr>
          <w:sz w:val="22"/>
          <w:szCs w:val="22"/>
        </w:rPr>
        <w:t xml:space="preserve"> expect to</w:t>
      </w:r>
      <w:r w:rsidR="009C18FA">
        <w:rPr>
          <w:sz w:val="22"/>
          <w:szCs w:val="22"/>
        </w:rPr>
        <w:t xml:space="preserve"> start the Practical Nursing </w:t>
      </w:r>
      <w:r w:rsidR="008765C4" w:rsidRPr="00F3017D">
        <w:rPr>
          <w:sz w:val="22"/>
          <w:szCs w:val="22"/>
        </w:rPr>
        <w:t>program</w:t>
      </w:r>
      <w:r w:rsidRPr="00F3017D">
        <w:rPr>
          <w:sz w:val="22"/>
          <w:szCs w:val="22"/>
        </w:rPr>
        <w:t xml:space="preserve">? </w:t>
      </w:r>
      <w:r w:rsidR="008765C4" w:rsidRPr="00F3017D">
        <w:rPr>
          <w:sz w:val="22"/>
          <w:szCs w:val="22"/>
        </w:rPr>
        <w:t xml:space="preserve">  </w:t>
      </w:r>
      <w:r w:rsidRPr="00F3017D">
        <w:rPr>
          <w:sz w:val="22"/>
          <w:szCs w:val="22"/>
        </w:rPr>
        <w:t>(month/year)</w:t>
      </w:r>
      <w:r w:rsidR="00F2340B" w:rsidRPr="00F3017D">
        <w:rPr>
          <w:sz w:val="22"/>
          <w:szCs w:val="22"/>
        </w:rPr>
        <w:t xml:space="preserve"> </w:t>
      </w:r>
      <w:r w:rsidRPr="00F3017D">
        <w:rPr>
          <w:sz w:val="22"/>
          <w:szCs w:val="22"/>
        </w:rPr>
        <w:t>_______________________</w:t>
      </w:r>
      <w:r w:rsidRPr="00F3017D">
        <w:rPr>
          <w:sz w:val="22"/>
          <w:szCs w:val="22"/>
        </w:rPr>
        <w:br/>
      </w:r>
    </w:p>
    <w:p w14:paraId="502BB925" w14:textId="77777777" w:rsidR="007176B8" w:rsidRDefault="007176B8" w:rsidP="009C18FA">
      <w:pPr>
        <w:jc w:val="both"/>
        <w:rPr>
          <w:sz w:val="22"/>
          <w:szCs w:val="22"/>
        </w:rPr>
      </w:pPr>
      <w:r w:rsidRPr="00F3017D">
        <w:rPr>
          <w:sz w:val="22"/>
          <w:szCs w:val="22"/>
        </w:rPr>
        <w:t>Are you or will you be</w:t>
      </w:r>
      <w:r w:rsidR="00635301" w:rsidRPr="00F3017D">
        <w:rPr>
          <w:sz w:val="22"/>
          <w:szCs w:val="22"/>
        </w:rPr>
        <w:t xml:space="preserve"> enrolled at another college or </w:t>
      </w:r>
      <w:r w:rsidRPr="00F3017D">
        <w:rPr>
          <w:sz w:val="22"/>
          <w:szCs w:val="22"/>
        </w:rPr>
        <w:t>vocational school</w:t>
      </w:r>
      <w:r w:rsidR="008956D8">
        <w:rPr>
          <w:sz w:val="22"/>
          <w:szCs w:val="22"/>
        </w:rPr>
        <w:t xml:space="preserve">? </w:t>
      </w:r>
    </w:p>
    <w:p w14:paraId="386AA90B" w14:textId="77777777" w:rsidR="008956D8" w:rsidRPr="00F3017D" w:rsidRDefault="008956D8" w:rsidP="009C18FA">
      <w:pPr>
        <w:jc w:val="both"/>
        <w:rPr>
          <w:sz w:val="22"/>
          <w:szCs w:val="22"/>
        </w:rPr>
      </w:pPr>
    </w:p>
    <w:p w14:paraId="6EE3D459" w14:textId="374CAF75" w:rsidR="007176B8" w:rsidRPr="00F3017D" w:rsidRDefault="0014105C" w:rsidP="00DB2692">
      <w:pPr>
        <w:spacing w:line="360" w:lineRule="auto"/>
        <w:rPr>
          <w:sz w:val="22"/>
          <w:szCs w:val="22"/>
        </w:rPr>
      </w:pPr>
      <w:r w:rsidRPr="00F3017D">
        <w:rPr>
          <w:sz w:val="22"/>
          <w:szCs w:val="22"/>
        </w:rPr>
        <w:t xml:space="preserve">Fall </w:t>
      </w:r>
      <w:r w:rsidR="002B29D2">
        <w:rPr>
          <w:sz w:val="22"/>
          <w:szCs w:val="22"/>
        </w:rPr>
        <w:t>202</w:t>
      </w:r>
      <w:r w:rsidR="004D349A">
        <w:rPr>
          <w:sz w:val="22"/>
          <w:szCs w:val="22"/>
        </w:rPr>
        <w:t>6</w:t>
      </w:r>
      <w:r w:rsidR="008956D8">
        <w:rPr>
          <w:sz w:val="22"/>
          <w:szCs w:val="22"/>
        </w:rPr>
        <w:tab/>
        <w:t>Yes____If Yes, what school____________</w:t>
      </w:r>
      <w:r w:rsidR="007176B8" w:rsidRPr="00F3017D">
        <w:rPr>
          <w:sz w:val="22"/>
          <w:szCs w:val="22"/>
        </w:rPr>
        <w:t>No</w:t>
      </w:r>
      <w:r w:rsidR="003252DC">
        <w:rPr>
          <w:sz w:val="22"/>
          <w:szCs w:val="22"/>
        </w:rPr>
        <w:t>____</w:t>
      </w:r>
    </w:p>
    <w:p w14:paraId="355653DE" w14:textId="3A4B68DD" w:rsidR="007176B8" w:rsidRPr="00F3017D" w:rsidRDefault="0014105C" w:rsidP="00DB2692">
      <w:pPr>
        <w:spacing w:line="360" w:lineRule="auto"/>
        <w:rPr>
          <w:sz w:val="22"/>
          <w:szCs w:val="22"/>
        </w:rPr>
      </w:pPr>
      <w:r w:rsidRPr="00F3017D">
        <w:rPr>
          <w:sz w:val="22"/>
          <w:szCs w:val="22"/>
        </w:rPr>
        <w:t xml:space="preserve">Spring </w:t>
      </w:r>
      <w:r w:rsidR="002B29D2">
        <w:rPr>
          <w:sz w:val="22"/>
          <w:szCs w:val="22"/>
        </w:rPr>
        <w:t>202</w:t>
      </w:r>
      <w:r w:rsidR="004D349A">
        <w:rPr>
          <w:sz w:val="22"/>
          <w:szCs w:val="22"/>
        </w:rPr>
        <w:t>7</w:t>
      </w:r>
      <w:r w:rsidR="007176B8" w:rsidRPr="00F3017D">
        <w:rPr>
          <w:sz w:val="22"/>
          <w:szCs w:val="22"/>
        </w:rPr>
        <w:tab/>
      </w:r>
      <w:r w:rsidR="003252DC">
        <w:rPr>
          <w:sz w:val="22"/>
          <w:szCs w:val="22"/>
        </w:rPr>
        <w:t>Yes____If Yes, what school____________</w:t>
      </w:r>
      <w:r w:rsidR="003252DC" w:rsidRPr="00F3017D">
        <w:rPr>
          <w:sz w:val="22"/>
          <w:szCs w:val="22"/>
        </w:rPr>
        <w:t>No</w:t>
      </w:r>
      <w:r w:rsidR="003252DC">
        <w:rPr>
          <w:sz w:val="22"/>
          <w:szCs w:val="22"/>
        </w:rPr>
        <w:t>____</w:t>
      </w:r>
    </w:p>
    <w:p w14:paraId="4BDC371A" w14:textId="3B70D698" w:rsidR="00DB2692" w:rsidRPr="00F3017D" w:rsidRDefault="0014105C" w:rsidP="00DB2692">
      <w:pPr>
        <w:rPr>
          <w:sz w:val="22"/>
          <w:szCs w:val="22"/>
        </w:rPr>
      </w:pPr>
      <w:r w:rsidRPr="00F3017D">
        <w:rPr>
          <w:sz w:val="22"/>
          <w:szCs w:val="22"/>
        </w:rPr>
        <w:t xml:space="preserve">Summer </w:t>
      </w:r>
      <w:r w:rsidR="002B29D2">
        <w:rPr>
          <w:sz w:val="22"/>
          <w:szCs w:val="22"/>
        </w:rPr>
        <w:t>202</w:t>
      </w:r>
      <w:r w:rsidR="004D349A">
        <w:rPr>
          <w:sz w:val="22"/>
          <w:szCs w:val="22"/>
        </w:rPr>
        <w:t>7</w:t>
      </w:r>
      <w:r w:rsidR="007176B8" w:rsidRPr="00F3017D">
        <w:rPr>
          <w:sz w:val="22"/>
          <w:szCs w:val="22"/>
        </w:rPr>
        <w:tab/>
      </w:r>
      <w:r w:rsidR="003252DC">
        <w:rPr>
          <w:sz w:val="22"/>
          <w:szCs w:val="22"/>
        </w:rPr>
        <w:t>Yes____If Yes, what school____________</w:t>
      </w:r>
      <w:r w:rsidR="003252DC" w:rsidRPr="00F3017D">
        <w:rPr>
          <w:sz w:val="22"/>
          <w:szCs w:val="22"/>
        </w:rPr>
        <w:t>No</w:t>
      </w:r>
      <w:r w:rsidR="003252DC">
        <w:rPr>
          <w:sz w:val="22"/>
          <w:szCs w:val="22"/>
        </w:rPr>
        <w:t>____</w:t>
      </w:r>
    </w:p>
    <w:p w14:paraId="5A3AB6E9" w14:textId="77777777" w:rsidR="00DC5A63" w:rsidRDefault="00DC5A63" w:rsidP="003D2687">
      <w:pPr>
        <w:rPr>
          <w:sz w:val="22"/>
          <w:szCs w:val="22"/>
        </w:rPr>
      </w:pPr>
    </w:p>
    <w:p w14:paraId="1987FA04" w14:textId="77777777" w:rsidR="003D2687" w:rsidRPr="003D2687" w:rsidRDefault="003D2687" w:rsidP="003D2687">
      <w:pPr>
        <w:rPr>
          <w:sz w:val="22"/>
          <w:szCs w:val="22"/>
        </w:rPr>
      </w:pPr>
      <w:r w:rsidRPr="003D2687">
        <w:rPr>
          <w:sz w:val="22"/>
          <w:szCs w:val="22"/>
        </w:rPr>
        <w:t>Do you have a Bachelor’s Degree or higher?</w:t>
      </w:r>
    </w:p>
    <w:p w14:paraId="108F181D" w14:textId="77777777" w:rsidR="003D2687" w:rsidRPr="00F3017D" w:rsidRDefault="00DC5A63" w:rsidP="003D2687">
      <w:pPr>
        <w:rPr>
          <w:sz w:val="22"/>
          <w:szCs w:val="22"/>
        </w:rPr>
      </w:pPr>
      <w:r>
        <w:rPr>
          <w:sz w:val="22"/>
          <w:szCs w:val="22"/>
        </w:rPr>
        <w:t>Yes_____ No ____</w:t>
      </w:r>
    </w:p>
    <w:p w14:paraId="5C9CCDE6" w14:textId="77777777" w:rsidR="00DB2692" w:rsidRPr="00F3017D" w:rsidRDefault="00DB2692" w:rsidP="00DB2692">
      <w:pPr>
        <w:rPr>
          <w:sz w:val="22"/>
          <w:szCs w:val="22"/>
        </w:rPr>
      </w:pPr>
    </w:p>
    <w:p w14:paraId="0693E7B2" w14:textId="77777777" w:rsidR="003D2687" w:rsidRPr="003D2687" w:rsidRDefault="003D2687" w:rsidP="00DB2692">
      <w:pPr>
        <w:rPr>
          <w:b/>
          <w:sz w:val="22"/>
          <w:szCs w:val="22"/>
        </w:rPr>
      </w:pPr>
      <w:r w:rsidRPr="003D2687">
        <w:rPr>
          <w:b/>
          <w:sz w:val="22"/>
          <w:szCs w:val="22"/>
        </w:rPr>
        <w:t>OUTSIDE FINANCIAL AID:</w:t>
      </w:r>
    </w:p>
    <w:p w14:paraId="732C43CB" w14:textId="77777777" w:rsidR="003D2687" w:rsidRDefault="003D2687" w:rsidP="00DB2692">
      <w:pPr>
        <w:rPr>
          <w:sz w:val="22"/>
          <w:szCs w:val="22"/>
        </w:rPr>
      </w:pPr>
    </w:p>
    <w:p w14:paraId="0431C26E" w14:textId="1DA603CC" w:rsidR="00962DEF" w:rsidRDefault="00F2340B" w:rsidP="00840A09">
      <w:pPr>
        <w:jc w:val="both"/>
        <w:rPr>
          <w:sz w:val="22"/>
          <w:szCs w:val="22"/>
        </w:rPr>
      </w:pPr>
      <w:r w:rsidRPr="00F3017D">
        <w:rPr>
          <w:sz w:val="22"/>
          <w:szCs w:val="22"/>
        </w:rPr>
        <w:t>Will you receive oth</w:t>
      </w:r>
      <w:r w:rsidR="009C18FA">
        <w:rPr>
          <w:sz w:val="22"/>
          <w:szCs w:val="22"/>
        </w:rPr>
        <w:t xml:space="preserve">er financial aid during the </w:t>
      </w:r>
      <w:r w:rsidR="002B29D2">
        <w:rPr>
          <w:sz w:val="22"/>
          <w:szCs w:val="22"/>
        </w:rPr>
        <w:t>202</w:t>
      </w:r>
      <w:r w:rsidR="004D349A">
        <w:rPr>
          <w:sz w:val="22"/>
          <w:szCs w:val="22"/>
        </w:rPr>
        <w:t>6</w:t>
      </w:r>
      <w:r w:rsidR="002B29D2">
        <w:rPr>
          <w:sz w:val="22"/>
          <w:szCs w:val="22"/>
        </w:rPr>
        <w:t>-202</w:t>
      </w:r>
      <w:r w:rsidR="004D349A">
        <w:rPr>
          <w:sz w:val="22"/>
          <w:szCs w:val="22"/>
        </w:rPr>
        <w:t>7</w:t>
      </w:r>
      <w:r w:rsidRPr="00F3017D">
        <w:rPr>
          <w:sz w:val="22"/>
          <w:szCs w:val="22"/>
        </w:rPr>
        <w:t xml:space="preserve"> academic year from sources outside LSU Shreveport?</w:t>
      </w:r>
      <w:r w:rsidR="00840A09">
        <w:rPr>
          <w:sz w:val="22"/>
          <w:szCs w:val="22"/>
        </w:rPr>
        <w:t xml:space="preserve"> </w:t>
      </w:r>
      <w:r w:rsidRPr="00F3017D">
        <w:rPr>
          <w:sz w:val="22"/>
          <w:szCs w:val="22"/>
        </w:rPr>
        <w:t>If yes, i</w:t>
      </w:r>
      <w:r w:rsidR="007176B8" w:rsidRPr="00F3017D">
        <w:rPr>
          <w:sz w:val="22"/>
          <w:szCs w:val="22"/>
        </w:rPr>
        <w:t>ndicate the type</w:t>
      </w:r>
      <w:r w:rsidR="00840A09">
        <w:rPr>
          <w:sz w:val="22"/>
          <w:szCs w:val="22"/>
        </w:rPr>
        <w:t>(</w:t>
      </w:r>
      <w:r w:rsidR="007176B8" w:rsidRPr="00F3017D">
        <w:rPr>
          <w:sz w:val="22"/>
          <w:szCs w:val="22"/>
        </w:rPr>
        <w:t>s</w:t>
      </w:r>
      <w:r w:rsidR="00840A09">
        <w:rPr>
          <w:sz w:val="22"/>
          <w:szCs w:val="22"/>
        </w:rPr>
        <w:t>)</w:t>
      </w:r>
      <w:r w:rsidR="007176B8" w:rsidRPr="00F3017D">
        <w:rPr>
          <w:sz w:val="22"/>
          <w:szCs w:val="22"/>
        </w:rPr>
        <w:t xml:space="preserve"> and amount</w:t>
      </w:r>
      <w:r w:rsidRPr="00F3017D">
        <w:rPr>
          <w:sz w:val="22"/>
          <w:szCs w:val="22"/>
        </w:rPr>
        <w:t xml:space="preserve"> </w:t>
      </w:r>
      <w:r w:rsidR="007176B8" w:rsidRPr="00F3017D">
        <w:rPr>
          <w:sz w:val="22"/>
          <w:szCs w:val="22"/>
        </w:rPr>
        <w:t xml:space="preserve">of </w:t>
      </w:r>
      <w:r w:rsidRPr="00F3017D">
        <w:rPr>
          <w:sz w:val="22"/>
          <w:szCs w:val="22"/>
        </w:rPr>
        <w:t>aid:</w:t>
      </w:r>
      <w:r w:rsidR="00840A09">
        <w:rPr>
          <w:sz w:val="22"/>
          <w:szCs w:val="22"/>
        </w:rPr>
        <w:t xml:space="preserve"> _______________________________________ </w:t>
      </w:r>
    </w:p>
    <w:p w14:paraId="275D9040" w14:textId="77777777" w:rsidR="00B42B7B" w:rsidRDefault="00B42B7B" w:rsidP="00840A09">
      <w:pPr>
        <w:jc w:val="both"/>
        <w:rPr>
          <w:sz w:val="22"/>
          <w:szCs w:val="22"/>
        </w:rPr>
      </w:pPr>
    </w:p>
    <w:p w14:paraId="7432B6DA" w14:textId="46D806D8" w:rsidR="00B42B7B" w:rsidRDefault="00B42B7B" w:rsidP="00B42B7B">
      <w:pPr>
        <w:rPr>
          <w:sz w:val="22"/>
          <w:szCs w:val="22"/>
        </w:rPr>
      </w:pPr>
      <w:r>
        <w:rPr>
          <w:sz w:val="22"/>
          <w:szCs w:val="22"/>
        </w:rPr>
        <w:t>What are your plans for Housing in the 202</w:t>
      </w:r>
      <w:r w:rsidR="004D349A">
        <w:rPr>
          <w:sz w:val="22"/>
          <w:szCs w:val="22"/>
        </w:rPr>
        <w:t>6</w:t>
      </w:r>
      <w:r>
        <w:rPr>
          <w:sz w:val="22"/>
          <w:szCs w:val="22"/>
        </w:rPr>
        <w:t>-202</w:t>
      </w:r>
      <w:r w:rsidR="004D349A">
        <w:rPr>
          <w:sz w:val="22"/>
          <w:szCs w:val="22"/>
        </w:rPr>
        <w:t>7</w:t>
      </w:r>
      <w:r>
        <w:rPr>
          <w:sz w:val="22"/>
          <w:szCs w:val="22"/>
        </w:rPr>
        <w:t xml:space="preserve"> school year?</w:t>
      </w:r>
    </w:p>
    <w:p w14:paraId="589DCC2B" w14:textId="77777777" w:rsidR="00B42B7B" w:rsidRPr="00F3017D" w:rsidRDefault="00B42B7B" w:rsidP="00B42B7B">
      <w:pPr>
        <w:rPr>
          <w:sz w:val="22"/>
          <w:szCs w:val="22"/>
        </w:rPr>
      </w:pPr>
      <w:r>
        <w:rPr>
          <w:sz w:val="22"/>
          <w:szCs w:val="22"/>
        </w:rPr>
        <w:t>____On Campus</w:t>
      </w:r>
      <w:r>
        <w:rPr>
          <w:sz w:val="22"/>
          <w:szCs w:val="22"/>
        </w:rPr>
        <w:tab/>
        <w:t>____Off Campus</w:t>
      </w:r>
      <w:r>
        <w:rPr>
          <w:sz w:val="22"/>
          <w:szCs w:val="22"/>
        </w:rPr>
        <w:tab/>
        <w:t>____With Parents</w:t>
      </w:r>
    </w:p>
    <w:p w14:paraId="03FC96DC" w14:textId="77777777" w:rsidR="00840A09" w:rsidRDefault="00840A09" w:rsidP="00840A09">
      <w:pPr>
        <w:jc w:val="both"/>
        <w:rPr>
          <w:sz w:val="22"/>
          <w:szCs w:val="22"/>
        </w:rPr>
      </w:pPr>
    </w:p>
    <w:p w14:paraId="0C341F70" w14:textId="77777777" w:rsidR="00A87F0D" w:rsidRPr="003D2687" w:rsidRDefault="003D2687" w:rsidP="00A87F0D">
      <w:pPr>
        <w:rPr>
          <w:b/>
          <w:sz w:val="22"/>
          <w:szCs w:val="22"/>
        </w:rPr>
      </w:pPr>
      <w:r w:rsidRPr="003D2687">
        <w:rPr>
          <w:b/>
          <w:sz w:val="22"/>
          <w:szCs w:val="22"/>
        </w:rPr>
        <w:t>STUDENT LOANS:</w:t>
      </w:r>
    </w:p>
    <w:p w14:paraId="46A6B0ED" w14:textId="77777777" w:rsidR="003D2687" w:rsidRDefault="003D2687" w:rsidP="00A87F0D">
      <w:pPr>
        <w:rPr>
          <w:sz w:val="22"/>
          <w:szCs w:val="22"/>
        </w:rPr>
      </w:pPr>
    </w:p>
    <w:p w14:paraId="03DE5881" w14:textId="77777777" w:rsidR="00A87F0D" w:rsidRDefault="00931CA9" w:rsidP="00A87F0D">
      <w:pPr>
        <w:rPr>
          <w:sz w:val="22"/>
          <w:szCs w:val="22"/>
        </w:rPr>
      </w:pPr>
      <w:r w:rsidRPr="00F3017D">
        <w:rPr>
          <w:sz w:val="22"/>
          <w:szCs w:val="22"/>
        </w:rPr>
        <w:t>Do you want to receive student loans</w:t>
      </w:r>
      <w:r w:rsidR="00596C9F" w:rsidRPr="00F3017D">
        <w:rPr>
          <w:sz w:val="22"/>
          <w:szCs w:val="22"/>
        </w:rPr>
        <w:t>?</w:t>
      </w:r>
    </w:p>
    <w:p w14:paraId="03F60FA1" w14:textId="77777777" w:rsidR="00F3017D" w:rsidRDefault="00596C9F" w:rsidP="00A87F0D">
      <w:pPr>
        <w:rPr>
          <w:sz w:val="22"/>
          <w:szCs w:val="22"/>
        </w:rPr>
      </w:pPr>
      <w:r w:rsidRPr="00F3017D">
        <w:rPr>
          <w:sz w:val="22"/>
          <w:szCs w:val="22"/>
        </w:rPr>
        <w:t>____Yes ____No</w:t>
      </w:r>
    </w:p>
    <w:p w14:paraId="22CEADA3" w14:textId="77777777" w:rsidR="00B42B7B" w:rsidRDefault="00B42B7B" w:rsidP="00A87F0D">
      <w:pPr>
        <w:rPr>
          <w:sz w:val="22"/>
          <w:szCs w:val="22"/>
        </w:rPr>
      </w:pPr>
    </w:p>
    <w:p w14:paraId="64406DE0" w14:textId="77777777" w:rsidR="00662CC1" w:rsidRPr="00F3017D" w:rsidRDefault="00931CA9" w:rsidP="009C18FA">
      <w:pPr>
        <w:jc w:val="both"/>
        <w:rPr>
          <w:sz w:val="22"/>
          <w:szCs w:val="22"/>
        </w:rPr>
      </w:pPr>
      <w:r w:rsidRPr="00F3017D">
        <w:rPr>
          <w:sz w:val="22"/>
          <w:szCs w:val="22"/>
        </w:rPr>
        <w:t xml:space="preserve">If you checked </w:t>
      </w:r>
      <w:r w:rsidRPr="00840A09">
        <w:rPr>
          <w:b/>
          <w:sz w:val="22"/>
          <w:szCs w:val="22"/>
        </w:rPr>
        <w:t>yes</w:t>
      </w:r>
      <w:r w:rsidRPr="00F3017D">
        <w:rPr>
          <w:sz w:val="22"/>
          <w:szCs w:val="22"/>
        </w:rPr>
        <w:t>, you will be awarded at the maximum amounts for your dependency status.  When you receive your award letter you will be given the opportunity to reduce your loan amounts.</w:t>
      </w:r>
    </w:p>
    <w:p w14:paraId="16C41EAB" w14:textId="77777777" w:rsidR="00596C9F" w:rsidRPr="00FC3E28" w:rsidRDefault="00596C9F" w:rsidP="00F3017D">
      <w:pPr>
        <w:rPr>
          <w:b/>
          <w:i/>
          <w:sz w:val="22"/>
          <w:szCs w:val="22"/>
        </w:rPr>
      </w:pPr>
      <w:r w:rsidRPr="00FC3E28">
        <w:rPr>
          <w:b/>
          <w:i/>
          <w:sz w:val="22"/>
          <w:szCs w:val="22"/>
        </w:rPr>
        <w:t xml:space="preserve">Maximum Annual Federal </w:t>
      </w:r>
      <w:r w:rsidR="004B18A8" w:rsidRPr="00FC3E28">
        <w:rPr>
          <w:b/>
          <w:i/>
          <w:sz w:val="22"/>
          <w:szCs w:val="22"/>
        </w:rPr>
        <w:t>Direct</w:t>
      </w:r>
      <w:r w:rsidR="00DB2692" w:rsidRPr="00FC3E28">
        <w:rPr>
          <w:b/>
          <w:i/>
          <w:sz w:val="22"/>
          <w:szCs w:val="22"/>
        </w:rPr>
        <w:t xml:space="preserve"> Loan </w:t>
      </w:r>
      <w:r w:rsidRPr="00FC3E28">
        <w:rPr>
          <w:b/>
          <w:i/>
          <w:sz w:val="22"/>
          <w:szCs w:val="22"/>
        </w:rPr>
        <w:t>Limits</w:t>
      </w:r>
    </w:p>
    <w:p w14:paraId="7CD935FF" w14:textId="77777777" w:rsidR="001F1D1E" w:rsidRPr="00F3017D" w:rsidRDefault="00596C9F" w:rsidP="00F3017D">
      <w:pPr>
        <w:rPr>
          <w:sz w:val="22"/>
          <w:szCs w:val="22"/>
        </w:rPr>
      </w:pPr>
      <w:r w:rsidRPr="003A4EBA">
        <w:rPr>
          <w:b/>
          <w:sz w:val="22"/>
          <w:szCs w:val="22"/>
        </w:rPr>
        <w:t>De</w:t>
      </w:r>
      <w:r w:rsidR="001F1D1E" w:rsidRPr="003A4EBA">
        <w:rPr>
          <w:b/>
          <w:sz w:val="22"/>
          <w:szCs w:val="22"/>
        </w:rPr>
        <w:t>pendent student</w:t>
      </w:r>
      <w:r w:rsidR="00F2340B" w:rsidRPr="003A4EBA">
        <w:rPr>
          <w:b/>
          <w:sz w:val="22"/>
          <w:szCs w:val="22"/>
        </w:rPr>
        <w:t>:</w:t>
      </w:r>
      <w:r w:rsidR="003A4EBA">
        <w:rPr>
          <w:b/>
          <w:sz w:val="22"/>
          <w:szCs w:val="22"/>
        </w:rPr>
        <w:t xml:space="preserve"> </w:t>
      </w:r>
      <w:r w:rsidR="001F1D1E" w:rsidRPr="00F3017D">
        <w:rPr>
          <w:sz w:val="22"/>
          <w:szCs w:val="22"/>
        </w:rPr>
        <w:t>Su</w:t>
      </w:r>
      <w:r w:rsidR="004B18A8" w:rsidRPr="00F3017D">
        <w:rPr>
          <w:sz w:val="22"/>
          <w:szCs w:val="22"/>
        </w:rPr>
        <w:t>bsidized &amp; U</w:t>
      </w:r>
      <w:r w:rsidR="00662CC1" w:rsidRPr="00F3017D">
        <w:rPr>
          <w:sz w:val="22"/>
          <w:szCs w:val="22"/>
        </w:rPr>
        <w:t>nsubsidized - $5</w:t>
      </w:r>
      <w:r w:rsidR="00115BA4" w:rsidRPr="00F3017D">
        <w:rPr>
          <w:sz w:val="22"/>
          <w:szCs w:val="22"/>
        </w:rPr>
        <w:t>,500</w:t>
      </w:r>
      <w:r w:rsidR="001F1D1E" w:rsidRPr="00F3017D">
        <w:rPr>
          <w:sz w:val="22"/>
          <w:szCs w:val="22"/>
        </w:rPr>
        <w:t>.00</w:t>
      </w:r>
    </w:p>
    <w:p w14:paraId="33F97A76" w14:textId="77777777" w:rsidR="001F1D1E" w:rsidRPr="00F3017D" w:rsidRDefault="001F1D1E" w:rsidP="00F3017D">
      <w:pPr>
        <w:rPr>
          <w:sz w:val="22"/>
          <w:szCs w:val="22"/>
        </w:rPr>
      </w:pPr>
      <w:r w:rsidRPr="003A4EBA">
        <w:rPr>
          <w:b/>
          <w:sz w:val="22"/>
          <w:szCs w:val="22"/>
        </w:rPr>
        <w:t>Independent student</w:t>
      </w:r>
      <w:r w:rsidR="00F2340B" w:rsidRPr="003A4EBA">
        <w:rPr>
          <w:b/>
          <w:sz w:val="22"/>
          <w:szCs w:val="22"/>
        </w:rPr>
        <w:t>:</w:t>
      </w:r>
      <w:r w:rsidR="003A4EBA">
        <w:rPr>
          <w:b/>
          <w:sz w:val="22"/>
          <w:szCs w:val="22"/>
        </w:rPr>
        <w:t xml:space="preserve"> </w:t>
      </w:r>
      <w:r w:rsidRPr="00F3017D">
        <w:rPr>
          <w:sz w:val="22"/>
          <w:szCs w:val="22"/>
        </w:rPr>
        <w:t>Su</w:t>
      </w:r>
      <w:r w:rsidR="004B18A8" w:rsidRPr="00F3017D">
        <w:rPr>
          <w:sz w:val="22"/>
          <w:szCs w:val="22"/>
        </w:rPr>
        <w:t>bsidized &amp; U</w:t>
      </w:r>
      <w:r w:rsidR="00662CC1" w:rsidRPr="00F3017D">
        <w:rPr>
          <w:sz w:val="22"/>
          <w:szCs w:val="22"/>
        </w:rPr>
        <w:t>nsubsidized - $9</w:t>
      </w:r>
      <w:r w:rsidR="00115BA4" w:rsidRPr="00F3017D">
        <w:rPr>
          <w:sz w:val="22"/>
          <w:szCs w:val="22"/>
        </w:rPr>
        <w:t>,500</w:t>
      </w:r>
      <w:r w:rsidRPr="00F3017D">
        <w:rPr>
          <w:sz w:val="22"/>
          <w:szCs w:val="22"/>
        </w:rPr>
        <w:t>.00</w:t>
      </w:r>
    </w:p>
    <w:p w14:paraId="04DBE068" w14:textId="77777777" w:rsidR="00CD7BEF" w:rsidRPr="00F3017D" w:rsidRDefault="00CD7BEF" w:rsidP="00DB2692">
      <w:pPr>
        <w:rPr>
          <w:sz w:val="22"/>
          <w:szCs w:val="22"/>
        </w:rPr>
      </w:pPr>
    </w:p>
    <w:p w14:paraId="023C999A" w14:textId="77777777" w:rsidR="001F1D1E" w:rsidRPr="003D2687" w:rsidRDefault="001F1D1E" w:rsidP="00DB2692">
      <w:pPr>
        <w:rPr>
          <w:b/>
          <w:sz w:val="22"/>
          <w:szCs w:val="22"/>
        </w:rPr>
      </w:pPr>
      <w:r w:rsidRPr="003D2687">
        <w:rPr>
          <w:b/>
          <w:sz w:val="22"/>
          <w:szCs w:val="22"/>
        </w:rPr>
        <w:t>STUDENT CERTIFICATION:</w:t>
      </w:r>
    </w:p>
    <w:p w14:paraId="69DD55AD" w14:textId="488CE22B" w:rsidR="001F1D1E" w:rsidRPr="00FC3E28" w:rsidRDefault="00931CA9" w:rsidP="009C18FA">
      <w:pPr>
        <w:jc w:val="both"/>
        <w:rPr>
          <w:sz w:val="20"/>
          <w:szCs w:val="20"/>
        </w:rPr>
      </w:pPr>
      <w:r w:rsidRPr="00FC3E28">
        <w:rPr>
          <w:sz w:val="20"/>
          <w:szCs w:val="20"/>
        </w:rPr>
        <w:t>I certify that the</w:t>
      </w:r>
      <w:r w:rsidR="009C18FA" w:rsidRPr="00FC3E28">
        <w:rPr>
          <w:sz w:val="20"/>
          <w:szCs w:val="20"/>
        </w:rPr>
        <w:t xml:space="preserve"> information reported on my </w:t>
      </w:r>
      <w:r w:rsidR="002B29D2">
        <w:rPr>
          <w:sz w:val="20"/>
          <w:szCs w:val="20"/>
        </w:rPr>
        <w:t>202</w:t>
      </w:r>
      <w:r w:rsidR="004D349A">
        <w:rPr>
          <w:sz w:val="20"/>
          <w:szCs w:val="20"/>
        </w:rPr>
        <w:t>6</w:t>
      </w:r>
      <w:r w:rsidR="002B29D2">
        <w:rPr>
          <w:sz w:val="20"/>
          <w:szCs w:val="20"/>
        </w:rPr>
        <w:t>-202</w:t>
      </w:r>
      <w:r w:rsidR="004D349A">
        <w:rPr>
          <w:sz w:val="20"/>
          <w:szCs w:val="20"/>
        </w:rPr>
        <w:t>7</w:t>
      </w:r>
      <w:r w:rsidRPr="00FC3E28">
        <w:rPr>
          <w:sz w:val="20"/>
          <w:szCs w:val="20"/>
        </w:rPr>
        <w:t xml:space="preserve"> FAFSA and this form is accurate to the best of my knowledge.  If asked by an authorized</w:t>
      </w:r>
      <w:r w:rsidR="00DB2692" w:rsidRPr="00FC3E28">
        <w:rPr>
          <w:sz w:val="20"/>
          <w:szCs w:val="20"/>
        </w:rPr>
        <w:t xml:space="preserve"> </w:t>
      </w:r>
      <w:r w:rsidRPr="00FC3E28">
        <w:rPr>
          <w:sz w:val="20"/>
          <w:szCs w:val="20"/>
        </w:rPr>
        <w:t>official, I agree to give proof of th</w:t>
      </w:r>
      <w:r w:rsidR="00DB2692" w:rsidRPr="00FC3E28">
        <w:rPr>
          <w:sz w:val="20"/>
          <w:szCs w:val="20"/>
        </w:rPr>
        <w:t xml:space="preserve">e information reported on these </w:t>
      </w:r>
      <w:r w:rsidRPr="00FC3E28">
        <w:rPr>
          <w:sz w:val="20"/>
          <w:szCs w:val="20"/>
        </w:rPr>
        <w:t>applications.</w:t>
      </w:r>
      <w:r w:rsidR="00DB2692" w:rsidRPr="00FC3E28">
        <w:rPr>
          <w:sz w:val="20"/>
          <w:szCs w:val="20"/>
        </w:rPr>
        <w:t xml:space="preserve">  I understand that if I do not </w:t>
      </w:r>
      <w:r w:rsidRPr="00FC3E28">
        <w:rPr>
          <w:sz w:val="20"/>
          <w:szCs w:val="20"/>
        </w:rPr>
        <w:t xml:space="preserve">give proof when requested, I will not receive financial aid.  I have read the </w:t>
      </w:r>
      <w:r w:rsidR="00DB2692" w:rsidRPr="00FC3E28">
        <w:rPr>
          <w:sz w:val="20"/>
          <w:szCs w:val="20"/>
        </w:rPr>
        <w:t xml:space="preserve">satisfactory </w:t>
      </w:r>
      <w:r w:rsidRPr="00FC3E28">
        <w:rPr>
          <w:sz w:val="20"/>
          <w:szCs w:val="20"/>
        </w:rPr>
        <w:t>academic progress policy (SAP) and the</w:t>
      </w:r>
      <w:r w:rsidR="00DB2692" w:rsidRPr="00FC3E28">
        <w:rPr>
          <w:sz w:val="20"/>
          <w:szCs w:val="20"/>
        </w:rPr>
        <w:t xml:space="preserve"> </w:t>
      </w:r>
      <w:r w:rsidRPr="00FC3E28">
        <w:rPr>
          <w:sz w:val="20"/>
          <w:szCs w:val="20"/>
        </w:rPr>
        <w:t>Title IV refu</w:t>
      </w:r>
      <w:r w:rsidR="00DB2692" w:rsidRPr="00FC3E28">
        <w:rPr>
          <w:sz w:val="20"/>
          <w:szCs w:val="20"/>
        </w:rPr>
        <w:t xml:space="preserve">nd policies attached to this </w:t>
      </w:r>
      <w:r w:rsidRPr="00FC3E28">
        <w:rPr>
          <w:sz w:val="20"/>
          <w:szCs w:val="20"/>
        </w:rPr>
        <w:t>form.  I further certify that all my academic transcripts from any school attended after high sc</w:t>
      </w:r>
      <w:r w:rsidR="00DB2692" w:rsidRPr="00FC3E28">
        <w:rPr>
          <w:sz w:val="20"/>
          <w:szCs w:val="20"/>
        </w:rPr>
        <w:t>hool have been submitted to the Practical Nursing Department</w:t>
      </w:r>
      <w:r w:rsidRPr="00FC3E28">
        <w:rPr>
          <w:sz w:val="20"/>
          <w:szCs w:val="20"/>
        </w:rPr>
        <w:t xml:space="preserve">. This includes schools attended while concurrently enrolled at LSUS.    </w:t>
      </w:r>
    </w:p>
    <w:p w14:paraId="6B2CB88C" w14:textId="77777777" w:rsidR="00340C4A" w:rsidRDefault="00340C4A">
      <w:pPr>
        <w:rPr>
          <w:sz w:val="22"/>
          <w:szCs w:val="22"/>
        </w:rPr>
      </w:pPr>
    </w:p>
    <w:p w14:paraId="2DB0B684" w14:textId="77777777" w:rsidR="00340C4A" w:rsidRDefault="00340C4A">
      <w:pPr>
        <w:rPr>
          <w:sz w:val="22"/>
          <w:szCs w:val="22"/>
        </w:rPr>
      </w:pPr>
      <w:r>
        <w:rPr>
          <w:sz w:val="22"/>
          <w:szCs w:val="22"/>
        </w:rPr>
        <w:t>__________________________</w:t>
      </w:r>
      <w:r>
        <w:rPr>
          <w:sz w:val="22"/>
          <w:szCs w:val="22"/>
        </w:rPr>
        <w:tab/>
      </w:r>
      <w:r>
        <w:rPr>
          <w:sz w:val="22"/>
          <w:szCs w:val="22"/>
        </w:rPr>
        <w:tab/>
      </w:r>
      <w:r>
        <w:rPr>
          <w:sz w:val="22"/>
          <w:szCs w:val="22"/>
        </w:rPr>
        <w:tab/>
      </w:r>
      <w:r>
        <w:rPr>
          <w:sz w:val="22"/>
          <w:szCs w:val="22"/>
        </w:rPr>
        <w:tab/>
      </w:r>
      <w:r>
        <w:rPr>
          <w:sz w:val="22"/>
          <w:szCs w:val="22"/>
        </w:rPr>
        <w:tab/>
        <w:t>__________________________</w:t>
      </w:r>
    </w:p>
    <w:p w14:paraId="6F56AFE8" w14:textId="77777777" w:rsidR="00340C4A" w:rsidRDefault="00340C4A">
      <w:r>
        <w:rPr>
          <w:sz w:val="22"/>
          <w:szCs w:val="22"/>
        </w:rPr>
        <w:t>Student 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6BA73BD5" w14:textId="77777777" w:rsidR="00F2340B" w:rsidRDefault="00F2340B" w:rsidP="0050695E">
      <w:pPr>
        <w:ind w:firstLine="720"/>
        <w:jc w:val="center"/>
        <w:rPr>
          <w:sz w:val="16"/>
          <w:szCs w:val="16"/>
        </w:rPr>
      </w:pPr>
      <w:r w:rsidRPr="00FC3E28">
        <w:rPr>
          <w:b/>
          <w:sz w:val="18"/>
          <w:szCs w:val="18"/>
        </w:rPr>
        <w:t>Please remove the Consumer Information attached to this form</w:t>
      </w:r>
      <w:r w:rsidR="00931CA9" w:rsidRPr="00FC3E28">
        <w:rPr>
          <w:b/>
          <w:sz w:val="18"/>
          <w:szCs w:val="18"/>
        </w:rPr>
        <w:t xml:space="preserve"> and maintain for your records.</w:t>
      </w:r>
      <w:r w:rsidR="009C18FA">
        <w:rPr>
          <w:b/>
          <w:sz w:val="22"/>
          <w:szCs w:val="22"/>
        </w:rPr>
        <w:tab/>
      </w:r>
      <w:r w:rsidR="009C18FA">
        <w:rPr>
          <w:b/>
          <w:sz w:val="22"/>
          <w:szCs w:val="22"/>
        </w:rPr>
        <w:tab/>
      </w:r>
      <w:r w:rsidR="009C18FA">
        <w:rPr>
          <w:b/>
          <w:sz w:val="22"/>
          <w:szCs w:val="22"/>
        </w:rPr>
        <w:tab/>
        <w:t xml:space="preserve">      </w:t>
      </w:r>
    </w:p>
    <w:p w14:paraId="09AF5198" w14:textId="77777777" w:rsidR="0050695E" w:rsidRDefault="0050695E" w:rsidP="00FC3E28">
      <w:pPr>
        <w:jc w:val="center"/>
        <w:rPr>
          <w:sz w:val="16"/>
          <w:szCs w:val="16"/>
        </w:rPr>
      </w:pPr>
      <w:r>
        <w:rPr>
          <w:noProof/>
        </w:rPr>
        <w:lastRenderedPageBreak/>
        <mc:AlternateContent>
          <mc:Choice Requires="wps">
            <w:drawing>
              <wp:anchor distT="0" distB="0" distL="114300" distR="114300" simplePos="0" relativeHeight="251661312" behindDoc="0" locked="0" layoutInCell="1" allowOverlap="1" wp14:anchorId="6F6F39AC" wp14:editId="190475FF">
                <wp:simplePos x="0" y="0"/>
                <wp:positionH relativeFrom="margin">
                  <wp:posOffset>-657225</wp:posOffset>
                </wp:positionH>
                <wp:positionV relativeFrom="paragraph">
                  <wp:posOffset>192405</wp:posOffset>
                </wp:positionV>
                <wp:extent cx="7353300" cy="1905"/>
                <wp:effectExtent l="0" t="19050" r="0" b="1714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0" cy="1905"/>
                        </a:xfrm>
                        <a:prstGeom prst="straightConnector1">
                          <a:avLst/>
                        </a:prstGeom>
                        <a:noFill/>
                        <a:ln w="285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6DB32" id="AutoShape 5" o:spid="_x0000_s1026" type="#_x0000_t32" style="position:absolute;margin-left:-51.75pt;margin-top:15.15pt;width:579pt;height:.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AOAIAAHs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" strokeweight="2.25pt">
                <w10:wrap anchorx="margin"/>
              </v:shape>
            </w:pict>
          </mc:Fallback>
        </mc:AlternateContent>
      </w:r>
    </w:p>
    <w:p w14:paraId="25D9E766" w14:textId="77777777" w:rsidR="00433BD5" w:rsidRDefault="00433BD5" w:rsidP="00433BD5">
      <w:pPr>
        <w:jc w:val="center"/>
        <w:rPr>
          <w:b/>
          <w:sz w:val="32"/>
          <w:szCs w:val="32"/>
        </w:rPr>
        <w:sectPr w:rsidR="00433BD5" w:rsidSect="00340C4A">
          <w:type w:val="continuous"/>
          <w:pgSz w:w="12240" w:h="15840"/>
          <w:pgMar w:top="720" w:right="1440" w:bottom="720" w:left="1440" w:header="720" w:footer="720" w:gutter="0"/>
          <w:cols w:space="720"/>
          <w:docGrid w:linePitch="360"/>
        </w:sectPr>
      </w:pPr>
    </w:p>
    <w:p w14:paraId="338EE9DB" w14:textId="77777777" w:rsidR="007377AF" w:rsidRDefault="007377AF" w:rsidP="00340C4A">
      <w:pPr>
        <w:jc w:val="center"/>
        <w:rPr>
          <w:b/>
        </w:rPr>
      </w:pPr>
    </w:p>
    <w:p w14:paraId="0CAE3A13" w14:textId="77777777" w:rsidR="00433BD5" w:rsidRDefault="00340C4A" w:rsidP="00340C4A">
      <w:pPr>
        <w:jc w:val="center"/>
        <w:rPr>
          <w:b/>
        </w:rPr>
      </w:pPr>
      <w:r>
        <w:rPr>
          <w:b/>
        </w:rPr>
        <w:t>PRACTICAL NURSING PROG</w:t>
      </w:r>
      <w:r w:rsidR="004A1469">
        <w:rPr>
          <w:b/>
        </w:rPr>
        <w:t>RAM CONSUMER INFORMATI</w:t>
      </w:r>
      <w:r>
        <w:rPr>
          <w:b/>
        </w:rPr>
        <w:t>ON</w:t>
      </w:r>
    </w:p>
    <w:p w14:paraId="12F69145" w14:textId="77777777" w:rsidR="00340C4A" w:rsidRPr="00340C4A" w:rsidRDefault="00340C4A" w:rsidP="00340C4A">
      <w:pPr>
        <w:jc w:val="center"/>
        <w:rPr>
          <w:b/>
        </w:rPr>
      </w:pPr>
    </w:p>
    <w:p w14:paraId="182FB78B" w14:textId="77777777" w:rsidR="00433BD5" w:rsidRDefault="00433BD5" w:rsidP="00433BD5">
      <w:pPr>
        <w:jc w:val="center"/>
      </w:pPr>
    </w:p>
    <w:p w14:paraId="79A1212A" w14:textId="77777777" w:rsidR="00433BD5" w:rsidRDefault="00433BD5" w:rsidP="00340C4A">
      <w:pPr>
        <w:jc w:val="center"/>
      </w:pPr>
    </w:p>
    <w:p w14:paraId="35824803" w14:textId="77777777" w:rsidR="00433BD5" w:rsidRDefault="00433BD5" w:rsidP="00433BD5">
      <w:pPr>
        <w:jc w:val="center"/>
        <w:rPr>
          <w:b/>
          <w:sz w:val="20"/>
          <w:szCs w:val="20"/>
        </w:rPr>
      </w:pPr>
      <w:r>
        <w:rPr>
          <w:b/>
          <w:sz w:val="20"/>
          <w:szCs w:val="20"/>
        </w:rPr>
        <w:t>FILING FOR FINANCIAL AID</w:t>
      </w:r>
    </w:p>
    <w:p w14:paraId="62116963" w14:textId="77777777" w:rsidR="00433BD5" w:rsidRDefault="00B560D1" w:rsidP="00433BD5">
      <w:pPr>
        <w:numPr>
          <w:ilvl w:val="0"/>
          <w:numId w:val="1"/>
        </w:numPr>
        <w:jc w:val="both"/>
        <w:rPr>
          <w:sz w:val="20"/>
          <w:szCs w:val="20"/>
        </w:rPr>
      </w:pPr>
      <w:r>
        <w:rPr>
          <w:sz w:val="20"/>
          <w:szCs w:val="20"/>
        </w:rPr>
        <w:t>Create a</w:t>
      </w:r>
      <w:r w:rsidR="00C4101C">
        <w:rPr>
          <w:sz w:val="20"/>
          <w:szCs w:val="20"/>
        </w:rPr>
        <w:t xml:space="preserve"> FSA ID (username and password) at </w:t>
      </w:r>
      <w:r w:rsidR="002B29D2">
        <w:rPr>
          <w:sz w:val="20"/>
          <w:szCs w:val="20"/>
          <w:u w:val="single"/>
        </w:rPr>
        <w:t>https://studentaid.gov</w:t>
      </w:r>
      <w:r w:rsidR="00C4101C">
        <w:rPr>
          <w:sz w:val="20"/>
          <w:szCs w:val="20"/>
        </w:rPr>
        <w:t>.</w:t>
      </w:r>
      <w:r w:rsidR="00433BD5">
        <w:rPr>
          <w:sz w:val="20"/>
          <w:szCs w:val="20"/>
        </w:rPr>
        <w:t xml:space="preserve">  If you are a dependent studen</w:t>
      </w:r>
      <w:r w:rsidR="00C4101C">
        <w:rPr>
          <w:sz w:val="20"/>
          <w:szCs w:val="20"/>
        </w:rPr>
        <w:t>t, one of your parents will need to obtain an FSA ID.  The FSA ID</w:t>
      </w:r>
      <w:r w:rsidR="00433BD5">
        <w:rPr>
          <w:sz w:val="20"/>
          <w:szCs w:val="20"/>
        </w:rPr>
        <w:t xml:space="preserve"> will be used to sign your Free Application for Federal Student Aid (FAFSA) electronically.</w:t>
      </w:r>
    </w:p>
    <w:p w14:paraId="5104F40C" w14:textId="77777777" w:rsidR="00433BD5" w:rsidRPr="00450E10" w:rsidRDefault="00433BD5" w:rsidP="00450E10">
      <w:pPr>
        <w:numPr>
          <w:ilvl w:val="0"/>
          <w:numId w:val="4"/>
        </w:numPr>
        <w:jc w:val="both"/>
        <w:rPr>
          <w:sz w:val="20"/>
          <w:szCs w:val="20"/>
        </w:rPr>
      </w:pPr>
      <w:r>
        <w:rPr>
          <w:sz w:val="20"/>
          <w:szCs w:val="20"/>
        </w:rPr>
        <w:t>Complete the FAFSA on the web at</w:t>
      </w:r>
      <w:r w:rsidR="00D923C2">
        <w:rPr>
          <w:sz w:val="20"/>
          <w:szCs w:val="20"/>
        </w:rPr>
        <w:t xml:space="preserve"> </w:t>
      </w:r>
      <w:hyperlink r:id="rId8" w:history="1">
        <w:r w:rsidR="00450E10" w:rsidRPr="00450E10">
          <w:rPr>
            <w:rStyle w:val="Hyperlink"/>
            <w:color w:val="auto"/>
            <w:sz w:val="20"/>
            <w:szCs w:val="20"/>
          </w:rPr>
          <w:t>https://studentaid.gov</w:t>
        </w:r>
        <w:r w:rsidR="00450E10" w:rsidRPr="00450E10">
          <w:rPr>
            <w:rStyle w:val="Hyperlink"/>
            <w:color w:val="auto"/>
          </w:rPr>
          <w:t>/</w:t>
        </w:r>
      </w:hyperlink>
      <w:r w:rsidR="00450E10" w:rsidRPr="00450E10">
        <w:rPr>
          <w:u w:val="single"/>
        </w:rPr>
        <w:t xml:space="preserve"> </w:t>
      </w:r>
      <w:r w:rsidRPr="00450E10">
        <w:rPr>
          <w:sz w:val="20"/>
          <w:szCs w:val="20"/>
        </w:rPr>
        <w:t>LSUS’s school code is 002013.</w:t>
      </w:r>
    </w:p>
    <w:p w14:paraId="46135E94" w14:textId="4FCF66DF" w:rsidR="00433BD5" w:rsidRPr="00B11B51" w:rsidRDefault="00433BD5" w:rsidP="00433BD5">
      <w:pPr>
        <w:numPr>
          <w:ilvl w:val="0"/>
          <w:numId w:val="2"/>
        </w:numPr>
        <w:jc w:val="both"/>
        <w:rPr>
          <w:sz w:val="20"/>
          <w:szCs w:val="20"/>
        </w:rPr>
      </w:pPr>
      <w:r>
        <w:rPr>
          <w:sz w:val="20"/>
          <w:szCs w:val="20"/>
        </w:rPr>
        <w:t xml:space="preserve">After the FAFSA has been processed by the U.S. Department of Education, you will </w:t>
      </w:r>
      <w:r w:rsidRPr="00B11B51">
        <w:rPr>
          <w:sz w:val="20"/>
          <w:szCs w:val="20"/>
        </w:rPr>
        <w:t xml:space="preserve">receive a </w:t>
      </w:r>
      <w:r w:rsidR="004F57E9" w:rsidRPr="00B11B51">
        <w:rPr>
          <w:sz w:val="20"/>
          <w:szCs w:val="20"/>
        </w:rPr>
        <w:t>FAFSA Submission Summary</w:t>
      </w:r>
      <w:r w:rsidRPr="00B11B51">
        <w:rPr>
          <w:sz w:val="20"/>
          <w:szCs w:val="20"/>
        </w:rPr>
        <w:t xml:space="preserve">.  </w:t>
      </w:r>
      <w:r w:rsidR="00B11B51">
        <w:rPr>
          <w:sz w:val="20"/>
          <w:szCs w:val="20"/>
        </w:rPr>
        <w:t>This document</w:t>
      </w:r>
      <w:r w:rsidR="00B11B51" w:rsidRPr="00B11B51">
        <w:rPr>
          <w:sz w:val="20"/>
          <w:szCs w:val="20"/>
        </w:rPr>
        <w:t xml:space="preserve"> </w:t>
      </w:r>
      <w:r w:rsidRPr="00B11B51">
        <w:rPr>
          <w:sz w:val="20"/>
          <w:szCs w:val="20"/>
        </w:rPr>
        <w:t xml:space="preserve">will be emailed to you if you provided an email address.  If you did not provide an email address, you must check the FAFSA website to obtain </w:t>
      </w:r>
      <w:r w:rsidR="00B11B51">
        <w:rPr>
          <w:sz w:val="20"/>
          <w:szCs w:val="20"/>
        </w:rPr>
        <w:t>it.</w:t>
      </w:r>
      <w:r w:rsidRPr="00B11B51">
        <w:rPr>
          <w:sz w:val="20"/>
          <w:szCs w:val="20"/>
        </w:rPr>
        <w:t xml:space="preserve"> Contact the Financial Aid Office when you receive </w:t>
      </w:r>
      <w:r w:rsidR="00B11B51">
        <w:rPr>
          <w:sz w:val="20"/>
          <w:szCs w:val="20"/>
        </w:rPr>
        <w:t>it</w:t>
      </w:r>
      <w:r w:rsidRPr="00B11B51">
        <w:rPr>
          <w:sz w:val="20"/>
          <w:szCs w:val="20"/>
        </w:rPr>
        <w:t xml:space="preserve">.  Your </w:t>
      </w:r>
      <w:r w:rsidR="00B11B51" w:rsidRPr="00B11B51">
        <w:rPr>
          <w:sz w:val="20"/>
          <w:szCs w:val="20"/>
        </w:rPr>
        <w:t xml:space="preserve">FAFSA Submission Summary </w:t>
      </w:r>
      <w:r w:rsidRPr="00B11B51">
        <w:rPr>
          <w:sz w:val="20"/>
          <w:szCs w:val="20"/>
        </w:rPr>
        <w:t>is used to determine your eligibility for financial aid.</w:t>
      </w:r>
    </w:p>
    <w:p w14:paraId="70203505" w14:textId="38CBBC9F" w:rsidR="00433BD5" w:rsidRDefault="00433BD5" w:rsidP="00433BD5">
      <w:pPr>
        <w:numPr>
          <w:ilvl w:val="0"/>
          <w:numId w:val="3"/>
        </w:numPr>
        <w:jc w:val="both"/>
        <w:rPr>
          <w:sz w:val="20"/>
          <w:szCs w:val="20"/>
        </w:rPr>
      </w:pPr>
      <w:r w:rsidRPr="00B11B51">
        <w:rPr>
          <w:sz w:val="20"/>
          <w:szCs w:val="20"/>
        </w:rPr>
        <w:t xml:space="preserve">If your </w:t>
      </w:r>
      <w:r w:rsidR="004F57E9" w:rsidRPr="00B11B51">
        <w:rPr>
          <w:sz w:val="20"/>
          <w:szCs w:val="20"/>
        </w:rPr>
        <w:t>F</w:t>
      </w:r>
      <w:r w:rsidR="00CC4984">
        <w:rPr>
          <w:sz w:val="20"/>
          <w:szCs w:val="20"/>
        </w:rPr>
        <w:t xml:space="preserve">AFSA </w:t>
      </w:r>
      <w:r w:rsidR="004F57E9" w:rsidRPr="00B11B51">
        <w:rPr>
          <w:sz w:val="20"/>
          <w:szCs w:val="20"/>
        </w:rPr>
        <w:t>S</w:t>
      </w:r>
      <w:r w:rsidR="00CC4984">
        <w:rPr>
          <w:sz w:val="20"/>
          <w:szCs w:val="20"/>
        </w:rPr>
        <w:t xml:space="preserve">ubmission </w:t>
      </w:r>
      <w:r w:rsidR="004F57E9" w:rsidRPr="00B11B51">
        <w:rPr>
          <w:sz w:val="20"/>
          <w:szCs w:val="20"/>
        </w:rPr>
        <w:t>S</w:t>
      </w:r>
      <w:r w:rsidR="00CC4984">
        <w:rPr>
          <w:sz w:val="20"/>
          <w:szCs w:val="20"/>
        </w:rPr>
        <w:t>ummary</w:t>
      </w:r>
      <w:r w:rsidRPr="00B11B51">
        <w:rPr>
          <w:sz w:val="20"/>
          <w:szCs w:val="20"/>
        </w:rPr>
        <w:t xml:space="preserve"> is selected for verification, additional documents will be required. These documents must</w:t>
      </w:r>
      <w:r>
        <w:rPr>
          <w:sz w:val="20"/>
          <w:szCs w:val="20"/>
        </w:rPr>
        <w:t xml:space="preserve"> be submitted to the LSUS Financial Aid Office before you can be awarded financial aid.</w:t>
      </w:r>
    </w:p>
    <w:p w14:paraId="1E9EF82E" w14:textId="77777777" w:rsidR="00433BD5" w:rsidRDefault="00433BD5" w:rsidP="00433BD5">
      <w:pPr>
        <w:numPr>
          <w:ilvl w:val="0"/>
          <w:numId w:val="4"/>
        </w:numPr>
        <w:jc w:val="both"/>
        <w:rPr>
          <w:sz w:val="20"/>
          <w:szCs w:val="20"/>
        </w:rPr>
      </w:pPr>
      <w:r>
        <w:rPr>
          <w:sz w:val="20"/>
          <w:szCs w:val="20"/>
        </w:rPr>
        <w:t>If you are applying for a student loan, you are required to complete a Ma</w:t>
      </w:r>
      <w:r w:rsidR="00B560D1">
        <w:rPr>
          <w:sz w:val="20"/>
          <w:szCs w:val="20"/>
        </w:rPr>
        <w:t>ster Promissory Note (MPN) and Entrance C</w:t>
      </w:r>
      <w:r w:rsidR="00B37F6D">
        <w:rPr>
          <w:sz w:val="20"/>
          <w:szCs w:val="20"/>
        </w:rPr>
        <w:t>ounseling</w:t>
      </w:r>
      <w:r>
        <w:rPr>
          <w:sz w:val="20"/>
          <w:szCs w:val="20"/>
        </w:rPr>
        <w:t xml:space="preserve"> at </w:t>
      </w:r>
      <w:hyperlink r:id="rId9" w:history="1">
        <w:r w:rsidR="00E35ED7" w:rsidRPr="00E35ED7">
          <w:rPr>
            <w:sz w:val="20"/>
            <w:szCs w:val="20"/>
            <w:u w:val="single"/>
          </w:rPr>
          <w:t>https://studentaid.gov</w:t>
        </w:r>
        <w:r w:rsidR="00E35ED7" w:rsidRPr="00E35ED7">
          <w:rPr>
            <w:u w:val="single"/>
          </w:rPr>
          <w:t>/</w:t>
        </w:r>
      </w:hyperlink>
    </w:p>
    <w:p w14:paraId="53A3BDD3" w14:textId="77777777" w:rsidR="00433BD5" w:rsidRDefault="00433BD5" w:rsidP="00433BD5">
      <w:pPr>
        <w:numPr>
          <w:ilvl w:val="0"/>
          <w:numId w:val="4"/>
        </w:numPr>
        <w:jc w:val="both"/>
        <w:rPr>
          <w:sz w:val="20"/>
          <w:szCs w:val="20"/>
        </w:rPr>
      </w:pPr>
      <w:r>
        <w:rPr>
          <w:sz w:val="20"/>
          <w:szCs w:val="20"/>
        </w:rPr>
        <w:t xml:space="preserve">After your financial aid file is </w:t>
      </w:r>
      <w:r w:rsidR="00E35ED7">
        <w:rPr>
          <w:sz w:val="20"/>
          <w:szCs w:val="20"/>
        </w:rPr>
        <w:t>complete,</w:t>
      </w:r>
      <w:r w:rsidR="002B29D2">
        <w:rPr>
          <w:sz w:val="20"/>
          <w:szCs w:val="20"/>
        </w:rPr>
        <w:t xml:space="preserve"> you will be sent</w:t>
      </w:r>
      <w:r>
        <w:rPr>
          <w:sz w:val="20"/>
          <w:szCs w:val="20"/>
        </w:rPr>
        <w:t xml:space="preserve"> an award letter.  The award letter will list the financial aid that you have been awarded.  PN students who meet eligibility requirements can </w:t>
      </w:r>
      <w:r w:rsidR="002B29D2">
        <w:rPr>
          <w:sz w:val="20"/>
          <w:szCs w:val="20"/>
        </w:rPr>
        <w:t xml:space="preserve">receive Federal Pell Grants, </w:t>
      </w:r>
      <w:r>
        <w:rPr>
          <w:sz w:val="20"/>
          <w:szCs w:val="20"/>
        </w:rPr>
        <w:t>Federal Direct Loans</w:t>
      </w:r>
      <w:r w:rsidR="002B29D2">
        <w:rPr>
          <w:sz w:val="20"/>
          <w:szCs w:val="20"/>
        </w:rPr>
        <w:t xml:space="preserve"> and the Supplemental Educational Opportunity Grant (Day students </w:t>
      </w:r>
      <w:r>
        <w:rPr>
          <w:sz w:val="20"/>
          <w:szCs w:val="20"/>
        </w:rPr>
        <w:t>only</w:t>
      </w:r>
      <w:r w:rsidR="002B29D2">
        <w:rPr>
          <w:sz w:val="20"/>
          <w:szCs w:val="20"/>
        </w:rPr>
        <w:t>)</w:t>
      </w:r>
      <w:r>
        <w:rPr>
          <w:sz w:val="20"/>
          <w:szCs w:val="20"/>
        </w:rPr>
        <w:t>.</w:t>
      </w:r>
    </w:p>
    <w:p w14:paraId="4BB61B92" w14:textId="77777777" w:rsidR="00433BD5" w:rsidRDefault="00433BD5" w:rsidP="00433BD5">
      <w:pPr>
        <w:tabs>
          <w:tab w:val="num" w:pos="0"/>
        </w:tabs>
        <w:ind w:left="360" w:hanging="720"/>
        <w:jc w:val="both"/>
        <w:rPr>
          <w:b/>
          <w:sz w:val="20"/>
          <w:szCs w:val="20"/>
        </w:rPr>
      </w:pPr>
      <w:r>
        <w:rPr>
          <w:b/>
          <w:sz w:val="20"/>
          <w:szCs w:val="20"/>
        </w:rPr>
        <w:tab/>
      </w:r>
      <w:r w:rsidR="00507514">
        <w:rPr>
          <w:b/>
          <w:sz w:val="20"/>
          <w:szCs w:val="20"/>
        </w:rPr>
        <w:tab/>
      </w:r>
      <w:r w:rsidR="00507514">
        <w:rPr>
          <w:b/>
          <w:sz w:val="20"/>
          <w:szCs w:val="20"/>
        </w:rPr>
        <w:tab/>
      </w:r>
      <w:r>
        <w:rPr>
          <w:b/>
          <w:sz w:val="20"/>
          <w:szCs w:val="20"/>
        </w:rPr>
        <w:t>PLEASE NOTE:</w:t>
      </w:r>
    </w:p>
    <w:p w14:paraId="244C9AAA" w14:textId="77777777" w:rsidR="00433BD5" w:rsidRDefault="00433BD5" w:rsidP="00433BD5">
      <w:pPr>
        <w:numPr>
          <w:ilvl w:val="0"/>
          <w:numId w:val="5"/>
        </w:numPr>
        <w:jc w:val="both"/>
        <w:rPr>
          <w:b/>
          <w:sz w:val="20"/>
          <w:szCs w:val="20"/>
        </w:rPr>
      </w:pPr>
      <w:r>
        <w:rPr>
          <w:sz w:val="20"/>
          <w:szCs w:val="20"/>
        </w:rPr>
        <w:t>The process of filing for financial aid can take several weeks.</w:t>
      </w:r>
    </w:p>
    <w:p w14:paraId="29D63171" w14:textId="77777777" w:rsidR="00433BD5" w:rsidRDefault="00433BD5" w:rsidP="00433BD5">
      <w:pPr>
        <w:numPr>
          <w:ilvl w:val="0"/>
          <w:numId w:val="5"/>
        </w:numPr>
        <w:jc w:val="both"/>
        <w:rPr>
          <w:b/>
          <w:sz w:val="20"/>
          <w:szCs w:val="20"/>
        </w:rPr>
      </w:pPr>
      <w:r>
        <w:rPr>
          <w:sz w:val="20"/>
          <w:szCs w:val="20"/>
        </w:rPr>
        <w:t>You must be fully admitted to the PN Program.  All academic transcripts must be on file in the Practical Nursing Office.</w:t>
      </w:r>
    </w:p>
    <w:p w14:paraId="1933930C" w14:textId="77777777" w:rsidR="00433BD5" w:rsidRDefault="00433BD5" w:rsidP="00433BD5">
      <w:pPr>
        <w:numPr>
          <w:ilvl w:val="0"/>
          <w:numId w:val="5"/>
        </w:numPr>
        <w:jc w:val="both"/>
        <w:rPr>
          <w:b/>
          <w:sz w:val="20"/>
          <w:szCs w:val="20"/>
        </w:rPr>
      </w:pPr>
      <w:r>
        <w:rPr>
          <w:sz w:val="20"/>
          <w:szCs w:val="20"/>
        </w:rPr>
        <w:t>You must be making satisfactory academic progress as outlined below.</w:t>
      </w:r>
    </w:p>
    <w:p w14:paraId="6A9CE269" w14:textId="77777777" w:rsidR="00433BD5" w:rsidRDefault="00433BD5" w:rsidP="00433BD5">
      <w:pPr>
        <w:jc w:val="both"/>
        <w:rPr>
          <w:b/>
          <w:sz w:val="20"/>
          <w:szCs w:val="20"/>
        </w:rPr>
      </w:pPr>
    </w:p>
    <w:p w14:paraId="1FA6D90C" w14:textId="77777777" w:rsidR="00433BD5" w:rsidRDefault="00433BD5" w:rsidP="00433BD5">
      <w:pPr>
        <w:jc w:val="center"/>
        <w:rPr>
          <w:b/>
          <w:sz w:val="20"/>
          <w:szCs w:val="20"/>
        </w:rPr>
      </w:pPr>
    </w:p>
    <w:p w14:paraId="5EE16159" w14:textId="77777777" w:rsidR="00433BD5" w:rsidRDefault="00433BD5" w:rsidP="00433BD5">
      <w:pPr>
        <w:jc w:val="center"/>
        <w:rPr>
          <w:b/>
          <w:sz w:val="20"/>
          <w:szCs w:val="20"/>
        </w:rPr>
      </w:pPr>
      <w:r>
        <w:rPr>
          <w:b/>
          <w:sz w:val="20"/>
          <w:szCs w:val="20"/>
        </w:rPr>
        <w:t>SATISFACTORY ACADEMIC PROGRESS (SAP)</w:t>
      </w:r>
    </w:p>
    <w:p w14:paraId="076071D2" w14:textId="77777777" w:rsidR="00433BD5" w:rsidRDefault="00433BD5" w:rsidP="00433BD5">
      <w:pPr>
        <w:jc w:val="both"/>
        <w:rPr>
          <w:sz w:val="20"/>
          <w:szCs w:val="20"/>
        </w:rPr>
      </w:pPr>
      <w:r>
        <w:rPr>
          <w:sz w:val="20"/>
          <w:szCs w:val="20"/>
        </w:rPr>
        <w:t xml:space="preserve">To be eligible for federal financial aid (Title IV), all students must initially and continually meet the minimum standards for satisfactory academic progress (SAP) while enrolled in the LSUS PN Program.  In monitoring a student’s SAP, only classes accepted for advanced standing will be considered.  SAP is made up of quantitative and qualitative components and follows the academic standards of the LSUS PN Program.  Students must perform at 82% or higher in all phases of the program.  SAP is calculated at the conclusion of each term. Students that do not maintain satisfactory progress at 82% or above during the term will be dismissed; therefore, they are no longer eligible to receive assistance under the Title IV programs. </w:t>
      </w:r>
    </w:p>
    <w:p w14:paraId="19FB3AA4" w14:textId="77777777" w:rsidR="00433BD5" w:rsidRDefault="00433BD5" w:rsidP="00433BD5">
      <w:pPr>
        <w:jc w:val="both"/>
        <w:rPr>
          <w:sz w:val="20"/>
          <w:szCs w:val="20"/>
        </w:rPr>
      </w:pPr>
    </w:p>
    <w:p w14:paraId="560565A4" w14:textId="77777777" w:rsidR="00433BD5" w:rsidRDefault="00433BD5" w:rsidP="00433BD5">
      <w:pPr>
        <w:jc w:val="both"/>
        <w:rPr>
          <w:sz w:val="20"/>
          <w:szCs w:val="20"/>
        </w:rPr>
      </w:pPr>
      <w:r>
        <w:rPr>
          <w:sz w:val="20"/>
          <w:szCs w:val="20"/>
        </w:rPr>
        <w:t xml:space="preserve">Appeal Process:  Students failing to meet the standards of academic progress at the end of each term are notified in writing.  If a student is accepted for reentry by the LSUS PN Program, they may appeal for reestablishment of Title IV eligibility by appealing in writing to the Student Financial Aid and Scholarship Committee.      </w:t>
      </w:r>
    </w:p>
    <w:p w14:paraId="28192A08" w14:textId="77777777" w:rsidR="00433BD5" w:rsidRDefault="00433BD5" w:rsidP="00433BD5">
      <w:pPr>
        <w:jc w:val="center"/>
        <w:rPr>
          <w:b/>
          <w:sz w:val="20"/>
          <w:szCs w:val="20"/>
        </w:rPr>
      </w:pPr>
    </w:p>
    <w:p w14:paraId="686E4C7F" w14:textId="77777777" w:rsidR="00433BD5" w:rsidRDefault="00433BD5" w:rsidP="00433BD5">
      <w:pPr>
        <w:jc w:val="center"/>
        <w:rPr>
          <w:b/>
          <w:sz w:val="20"/>
          <w:szCs w:val="20"/>
        </w:rPr>
      </w:pPr>
    </w:p>
    <w:p w14:paraId="6A798AF0" w14:textId="5E38F541" w:rsidR="00433BD5" w:rsidRDefault="001A5EA2" w:rsidP="00433BD5">
      <w:pPr>
        <w:jc w:val="center"/>
        <w:rPr>
          <w:b/>
          <w:sz w:val="20"/>
          <w:szCs w:val="20"/>
        </w:rPr>
      </w:pPr>
      <w:r>
        <w:rPr>
          <w:b/>
          <w:sz w:val="20"/>
          <w:szCs w:val="20"/>
        </w:rPr>
        <w:t xml:space="preserve">RETURN OF </w:t>
      </w:r>
      <w:r w:rsidR="00433BD5">
        <w:rPr>
          <w:b/>
          <w:sz w:val="20"/>
          <w:szCs w:val="20"/>
        </w:rPr>
        <w:t>TITLE IV FUNDS</w:t>
      </w:r>
    </w:p>
    <w:p w14:paraId="53D3FB1E" w14:textId="77777777" w:rsidR="00433BD5" w:rsidRDefault="00433BD5" w:rsidP="00433BD5">
      <w:pPr>
        <w:jc w:val="both"/>
        <w:rPr>
          <w:sz w:val="20"/>
          <w:szCs w:val="20"/>
        </w:rPr>
      </w:pPr>
      <w:r>
        <w:rPr>
          <w:sz w:val="20"/>
          <w:szCs w:val="20"/>
        </w:rPr>
        <w:t>Students receiving Title IV funds (Federal Pell Grant and Federal Direct Loan) who withdraw or are dismissed from the LSUS PN Program before 60% of the semester has lapsed will be fully responsible for repaying a portion of funds to the United States Department of Educati</w:t>
      </w:r>
      <w:r w:rsidR="00BA0BD2">
        <w:rPr>
          <w:sz w:val="20"/>
          <w:szCs w:val="20"/>
        </w:rPr>
        <w:t>on (ED</w:t>
      </w:r>
      <w:r>
        <w:rPr>
          <w:sz w:val="20"/>
          <w:szCs w:val="20"/>
        </w:rPr>
        <w:t>) and/or LSUS.</w:t>
      </w:r>
    </w:p>
    <w:p w14:paraId="06559740" w14:textId="77777777" w:rsidR="00433BD5" w:rsidRDefault="00433BD5" w:rsidP="00433BD5">
      <w:pPr>
        <w:ind w:firstLine="360"/>
        <w:jc w:val="both"/>
        <w:rPr>
          <w:sz w:val="20"/>
          <w:szCs w:val="20"/>
        </w:rPr>
      </w:pPr>
    </w:p>
    <w:p w14:paraId="1C983490" w14:textId="77777777" w:rsidR="00433BD5" w:rsidRDefault="00433BD5" w:rsidP="00433BD5">
      <w:pPr>
        <w:jc w:val="both"/>
        <w:rPr>
          <w:sz w:val="20"/>
          <w:szCs w:val="20"/>
        </w:rPr>
      </w:pPr>
      <w:r>
        <w:rPr>
          <w:sz w:val="20"/>
          <w:szCs w:val="20"/>
        </w:rPr>
        <w:t xml:space="preserve">The federal “Return of Title IV Funds” formula dictates the amount of Title IV aid that must be returned to the </w:t>
      </w:r>
      <w:r w:rsidR="00E23A71">
        <w:rPr>
          <w:sz w:val="20"/>
          <w:szCs w:val="20"/>
        </w:rPr>
        <w:t xml:space="preserve">ED </w:t>
      </w:r>
      <w:r>
        <w:rPr>
          <w:sz w:val="20"/>
          <w:szCs w:val="20"/>
        </w:rPr>
        <w:t>by the student and/or the University.</w:t>
      </w:r>
    </w:p>
    <w:p w14:paraId="162548A3" w14:textId="77777777" w:rsidR="00433BD5" w:rsidRDefault="00433BD5" w:rsidP="00433BD5">
      <w:pPr>
        <w:ind w:firstLine="360"/>
        <w:jc w:val="both"/>
        <w:rPr>
          <w:sz w:val="20"/>
          <w:szCs w:val="20"/>
        </w:rPr>
      </w:pPr>
    </w:p>
    <w:p w14:paraId="2F606444" w14:textId="77777777" w:rsidR="00433BD5" w:rsidRPr="009C18FA" w:rsidRDefault="00433BD5" w:rsidP="00340C4A">
      <w:pPr>
        <w:jc w:val="both"/>
        <w:rPr>
          <w:sz w:val="16"/>
          <w:szCs w:val="16"/>
        </w:rPr>
      </w:pPr>
      <w:r>
        <w:rPr>
          <w:sz w:val="20"/>
          <w:szCs w:val="20"/>
        </w:rPr>
        <w:t xml:space="preserve">For determining the percentage of Title </w:t>
      </w:r>
      <w:r w:rsidR="00BA0BD2">
        <w:rPr>
          <w:sz w:val="20"/>
          <w:szCs w:val="20"/>
        </w:rPr>
        <w:t>IV aid to be returned to the ED</w:t>
      </w:r>
      <w:r>
        <w:rPr>
          <w:sz w:val="20"/>
          <w:szCs w:val="20"/>
        </w:rPr>
        <w:t xml:space="preserve">, the number of calendar days remaining in the term is divided by the number of calendar days in the term.  Scheduled breaks of five consecutive days are excluded.   Worksheets used to determine the amount of refund of Title IV aid are available upon request from the Financial Aid Office.  </w:t>
      </w:r>
    </w:p>
    <w:sectPr w:rsidR="00433BD5" w:rsidRPr="009C18FA" w:rsidSect="00433BD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B16D" w14:textId="77777777" w:rsidR="008956D8" w:rsidRDefault="008956D8" w:rsidP="008956D8">
      <w:r>
        <w:separator/>
      </w:r>
    </w:p>
  </w:endnote>
  <w:endnote w:type="continuationSeparator" w:id="0">
    <w:p w14:paraId="03E70CD9" w14:textId="77777777" w:rsidR="008956D8" w:rsidRDefault="008956D8" w:rsidP="0089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6A83" w14:textId="77777777" w:rsidR="008956D8" w:rsidRDefault="008956D8" w:rsidP="008956D8">
      <w:r>
        <w:separator/>
      </w:r>
    </w:p>
  </w:footnote>
  <w:footnote w:type="continuationSeparator" w:id="0">
    <w:p w14:paraId="7993C084" w14:textId="77777777" w:rsidR="008956D8" w:rsidRDefault="008956D8" w:rsidP="0089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8246" w14:textId="77777777" w:rsidR="008956D8" w:rsidRDefault="007377AF" w:rsidP="008956D8">
    <w:pPr>
      <w:pStyle w:val="Header"/>
    </w:pPr>
    <w:r>
      <w:rPr>
        <w:noProof/>
      </w:rPr>
      <mc:AlternateContent>
        <mc:Choice Requires="wps">
          <w:drawing>
            <wp:anchor distT="0" distB="0" distL="114300" distR="114300" simplePos="0" relativeHeight="251661312" behindDoc="0" locked="0" layoutInCell="1" allowOverlap="1" wp14:anchorId="036A7233" wp14:editId="25ABC6A7">
              <wp:simplePos x="0" y="0"/>
              <wp:positionH relativeFrom="column">
                <wp:posOffset>4448175</wp:posOffset>
              </wp:positionH>
              <wp:positionV relativeFrom="paragraph">
                <wp:posOffset>-290830</wp:posOffset>
              </wp:positionV>
              <wp:extent cx="2236470" cy="923925"/>
              <wp:effectExtent l="0" t="0" r="0" b="0"/>
              <wp:wrapTight wrapText="bothSides">
                <wp:wrapPolygon edited="0">
                  <wp:start x="0" y="0"/>
                  <wp:lineTo x="0" y="21377"/>
                  <wp:lineTo x="21342" y="21377"/>
                  <wp:lineTo x="2134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923925"/>
                      </a:xfrm>
                      <a:prstGeom prst="rect">
                        <a:avLst/>
                      </a:prstGeom>
                      <a:solidFill>
                        <a:srgbClr val="FFFFFF"/>
                      </a:solidFill>
                      <a:ln w="9525">
                        <a:noFill/>
                        <a:miter lim="800000"/>
                        <a:headEnd/>
                        <a:tailEnd/>
                      </a:ln>
                    </wps:spPr>
                    <wps:txbx>
                      <w:txbxContent>
                        <w:p w14:paraId="06498022" w14:textId="77777777" w:rsidR="008956D8" w:rsidRPr="00892ECC" w:rsidRDefault="008956D8" w:rsidP="008956D8">
                          <w:pPr>
                            <w:pStyle w:val="NoSpacing"/>
                            <w:jc w:val="right"/>
                            <w:rPr>
                              <w:rFonts w:ascii="Myriad Pro" w:hAnsi="Myriad Pro"/>
                              <w:color w:val="7030A0"/>
                            </w:rPr>
                          </w:pPr>
                          <w:r w:rsidRPr="00892ECC">
                            <w:rPr>
                              <w:rFonts w:ascii="Myriad Pro" w:hAnsi="Myriad Pro"/>
                              <w:color w:val="7030A0"/>
                            </w:rPr>
                            <w:t>318.797.5363</w:t>
                          </w:r>
                        </w:p>
                        <w:p w14:paraId="4CC55F75" w14:textId="77777777" w:rsidR="008956D8" w:rsidRDefault="008956D8" w:rsidP="008956D8">
                          <w:pPr>
                            <w:pStyle w:val="NoSpacing"/>
                            <w:jc w:val="right"/>
                            <w:rPr>
                              <w:rFonts w:ascii="Myriad Pro" w:hAnsi="Myriad Pro"/>
                              <w:color w:val="7030A0"/>
                            </w:rPr>
                          </w:pPr>
                          <w:r w:rsidRPr="00892ECC">
                            <w:rPr>
                              <w:rFonts w:ascii="Myriad Pro" w:hAnsi="Myriad Pro"/>
                              <w:color w:val="7030A0"/>
                            </w:rPr>
                            <w:t xml:space="preserve"> (Fax) 318.797.5366</w:t>
                          </w:r>
                          <w:r w:rsidRPr="00892ECC">
                            <w:rPr>
                              <w:rFonts w:ascii="Myriad Pro" w:hAnsi="Myriad Pro"/>
                              <w:color w:val="7030A0"/>
                            </w:rPr>
                            <w:br/>
                            <w:t>One University Place</w:t>
                          </w:r>
                          <w:r w:rsidRPr="00892ECC">
                            <w:rPr>
                              <w:rFonts w:ascii="Myriad Pro" w:hAnsi="Myriad Pro"/>
                              <w:color w:val="7030A0"/>
                            </w:rPr>
                            <w:br/>
                            <w:t>Shreveport, LA 71115-2399</w:t>
                          </w:r>
                        </w:p>
                        <w:p w14:paraId="4AEBF3CE" w14:textId="77777777" w:rsidR="008956D8" w:rsidRPr="00892ECC" w:rsidRDefault="008956D8" w:rsidP="008956D8">
                          <w:pPr>
                            <w:pStyle w:val="NoSpacing"/>
                            <w:jc w:val="right"/>
                            <w:rPr>
                              <w:rFonts w:ascii="Myriad Pro" w:hAnsi="Myriad Pro"/>
                              <w:color w:val="7030A0"/>
                            </w:rPr>
                          </w:pPr>
                          <w:r>
                            <w:rPr>
                              <w:rFonts w:ascii="Myriad Pro" w:hAnsi="Myriad Pro"/>
                              <w:color w:val="7030A0"/>
                            </w:rPr>
                            <w:t>finaid@lsus.edu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A7233" id="_x0000_t202" coordsize="21600,21600" o:spt="202" path="m,l,21600r21600,l21600,xe">
              <v:stroke joinstyle="miter"/>
              <v:path gradientshapeok="t" o:connecttype="rect"/>
            </v:shapetype>
            <v:shape id="Text Box 4" o:spid="_x0000_s1026" type="#_x0000_t202" style="position:absolute;margin-left:350.25pt;margin-top:-22.9pt;width:176.1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" stroked="f">
              <v:textbox>
                <w:txbxContent>
                  <w:p w14:paraId="06498022" w14:textId="77777777" w:rsidR="008956D8" w:rsidRPr="00892ECC" w:rsidRDefault="008956D8" w:rsidP="008956D8">
                    <w:pPr>
                      <w:pStyle w:val="NoSpacing"/>
                      <w:jc w:val="right"/>
                      <w:rPr>
                        <w:rFonts w:ascii="Myriad Pro" w:hAnsi="Myriad Pro"/>
                        <w:color w:val="7030A0"/>
                      </w:rPr>
                    </w:pPr>
                    <w:r w:rsidRPr="00892ECC">
                      <w:rPr>
                        <w:rFonts w:ascii="Myriad Pro" w:hAnsi="Myriad Pro"/>
                        <w:color w:val="7030A0"/>
                      </w:rPr>
                      <w:t>318.797.5363</w:t>
                    </w:r>
                  </w:p>
                  <w:p w14:paraId="4CC55F75" w14:textId="77777777" w:rsidR="008956D8" w:rsidRDefault="008956D8" w:rsidP="008956D8">
                    <w:pPr>
                      <w:pStyle w:val="NoSpacing"/>
                      <w:jc w:val="right"/>
                      <w:rPr>
                        <w:rFonts w:ascii="Myriad Pro" w:hAnsi="Myriad Pro"/>
                        <w:color w:val="7030A0"/>
                      </w:rPr>
                    </w:pPr>
                    <w:r w:rsidRPr="00892ECC">
                      <w:rPr>
                        <w:rFonts w:ascii="Myriad Pro" w:hAnsi="Myriad Pro"/>
                        <w:color w:val="7030A0"/>
                      </w:rPr>
                      <w:t xml:space="preserve"> (Fax) 318.797.5366</w:t>
                    </w:r>
                    <w:r w:rsidRPr="00892ECC">
                      <w:rPr>
                        <w:rFonts w:ascii="Myriad Pro" w:hAnsi="Myriad Pro"/>
                        <w:color w:val="7030A0"/>
                      </w:rPr>
                      <w:br/>
                      <w:t>One University Place</w:t>
                    </w:r>
                    <w:r w:rsidRPr="00892ECC">
                      <w:rPr>
                        <w:rFonts w:ascii="Myriad Pro" w:hAnsi="Myriad Pro"/>
                        <w:color w:val="7030A0"/>
                      </w:rPr>
                      <w:br/>
                      <w:t>Shreveport, LA 71115-2399</w:t>
                    </w:r>
                  </w:p>
                  <w:p w14:paraId="4AEBF3CE" w14:textId="77777777" w:rsidR="008956D8" w:rsidRPr="00892ECC" w:rsidRDefault="008956D8" w:rsidP="008956D8">
                    <w:pPr>
                      <w:pStyle w:val="NoSpacing"/>
                      <w:jc w:val="right"/>
                      <w:rPr>
                        <w:rFonts w:ascii="Myriad Pro" w:hAnsi="Myriad Pro"/>
                        <w:color w:val="7030A0"/>
                      </w:rPr>
                    </w:pPr>
                    <w:r>
                      <w:rPr>
                        <w:rFonts w:ascii="Myriad Pro" w:hAnsi="Myriad Pro"/>
                        <w:color w:val="7030A0"/>
                      </w:rPr>
                      <w:t>finaid@lsus.edu</w:t>
                    </w:r>
                  </w:p>
                </w:txbxContent>
              </v:textbox>
              <w10:wrap type="tight"/>
            </v:shape>
          </w:pict>
        </mc:Fallback>
      </mc:AlternateContent>
    </w:r>
    <w:r>
      <w:rPr>
        <w:noProof/>
      </w:rPr>
      <w:drawing>
        <wp:anchor distT="0" distB="0" distL="114300" distR="114300" simplePos="0" relativeHeight="251659264" behindDoc="0" locked="0" layoutInCell="1" allowOverlap="1" wp14:anchorId="49F0AA04" wp14:editId="30B741E2">
          <wp:simplePos x="0" y="0"/>
          <wp:positionH relativeFrom="column">
            <wp:posOffset>-568960</wp:posOffset>
          </wp:positionH>
          <wp:positionV relativeFrom="paragraph">
            <wp:posOffset>-95250</wp:posOffset>
          </wp:positionV>
          <wp:extent cx="2520315" cy="5911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48485"/>
                  <a:stretch>
                    <a:fillRect/>
                  </a:stretch>
                </pic:blipFill>
                <pic:spPr bwMode="auto">
                  <a:xfrm>
                    <a:off x="0" y="0"/>
                    <a:ext cx="252031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01673A32" wp14:editId="70304164">
              <wp:simplePos x="0" y="0"/>
              <wp:positionH relativeFrom="column">
                <wp:posOffset>1847850</wp:posOffset>
              </wp:positionH>
              <wp:positionV relativeFrom="paragraph">
                <wp:posOffset>-186055</wp:posOffset>
              </wp:positionV>
              <wp:extent cx="3002280" cy="804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2280" cy="804545"/>
                      </a:xfrm>
                      <a:prstGeom prst="rect">
                        <a:avLst/>
                      </a:prstGeom>
                      <a:noFill/>
                      <a:ln w="6350">
                        <a:noFill/>
                      </a:ln>
                      <a:effectLst/>
                    </wps:spPr>
                    <wps:txbx>
                      <w:txbxContent>
                        <w:p w14:paraId="491B6BDE" w14:textId="77777777" w:rsidR="008956D8" w:rsidRPr="00892ECC" w:rsidRDefault="008956D8" w:rsidP="008956D8">
                          <w:pPr>
                            <w:rPr>
                              <w:rFonts w:ascii="Euphemia" w:hAnsi="Euphemia"/>
                              <w:b/>
                              <w:color w:val="7030A0"/>
                              <w:sz w:val="60"/>
                            </w:rPr>
                          </w:pPr>
                          <w:r w:rsidRPr="00892ECC">
                            <w:rPr>
                              <w:rFonts w:ascii="Euphemia" w:hAnsi="Euphemia"/>
                              <w:b/>
                              <w:color w:val="7030A0"/>
                              <w:sz w:val="60"/>
                            </w:rPr>
                            <w:t>Financial Aid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673A32" id="Text Box 2" o:spid="_x0000_s1027" type="#_x0000_t202" style="position:absolute;margin-left:145.5pt;margin-top:-14.65pt;width:236.4pt;height:6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" filled="f" stroked="f" strokeweight=".5pt">
              <v:textbox>
                <w:txbxContent>
                  <w:p w14:paraId="491B6BDE" w14:textId="77777777" w:rsidR="008956D8" w:rsidRPr="00892ECC" w:rsidRDefault="008956D8" w:rsidP="008956D8">
                    <w:pPr>
                      <w:rPr>
                        <w:rFonts w:ascii="Euphemia" w:hAnsi="Euphemia"/>
                        <w:b/>
                        <w:color w:val="7030A0"/>
                        <w:sz w:val="60"/>
                      </w:rPr>
                    </w:pPr>
                    <w:r w:rsidRPr="00892ECC">
                      <w:rPr>
                        <w:rFonts w:ascii="Euphemia" w:hAnsi="Euphemia"/>
                        <w:b/>
                        <w:color w:val="7030A0"/>
                        <w:sz w:val="60"/>
                      </w:rPr>
                      <w:t>Financial Aid</w:t>
                    </w:r>
                  </w:p>
                </w:txbxContent>
              </v:textbox>
            </v:shape>
          </w:pict>
        </mc:Fallback>
      </mc:AlternateContent>
    </w:r>
  </w:p>
  <w:p w14:paraId="25719252" w14:textId="77777777" w:rsidR="008956D8" w:rsidRDefault="008956D8">
    <w:pPr>
      <w:pStyle w:val="Header"/>
    </w:pPr>
  </w:p>
  <w:p w14:paraId="110713EE" w14:textId="77777777" w:rsidR="008956D8" w:rsidRDefault="00895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D1F"/>
    <w:multiLevelType w:val="hybridMultilevel"/>
    <w:tmpl w:val="CE5A048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CE3B8A"/>
    <w:multiLevelType w:val="hybridMultilevel"/>
    <w:tmpl w:val="D5966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6E46EA"/>
    <w:multiLevelType w:val="hybridMultilevel"/>
    <w:tmpl w:val="113A315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06A3500"/>
    <w:multiLevelType w:val="hybridMultilevel"/>
    <w:tmpl w:val="1DE436A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D023D35"/>
    <w:multiLevelType w:val="hybridMultilevel"/>
    <w:tmpl w:val="C6D0C40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194568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94036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906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9160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1035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6B8"/>
    <w:rsid w:val="000310B2"/>
    <w:rsid w:val="000B1AA9"/>
    <w:rsid w:val="000E05C6"/>
    <w:rsid w:val="00115BA4"/>
    <w:rsid w:val="0014105C"/>
    <w:rsid w:val="00145E0D"/>
    <w:rsid w:val="001755DA"/>
    <w:rsid w:val="001A5EA2"/>
    <w:rsid w:val="001F1D1E"/>
    <w:rsid w:val="0021262D"/>
    <w:rsid w:val="002254F9"/>
    <w:rsid w:val="00284928"/>
    <w:rsid w:val="002B29D2"/>
    <w:rsid w:val="002F3A0D"/>
    <w:rsid w:val="003252DC"/>
    <w:rsid w:val="00340C4A"/>
    <w:rsid w:val="003A4EBA"/>
    <w:rsid w:val="003D2687"/>
    <w:rsid w:val="004145F8"/>
    <w:rsid w:val="00433BD5"/>
    <w:rsid w:val="00450C5A"/>
    <w:rsid w:val="00450E10"/>
    <w:rsid w:val="004A1469"/>
    <w:rsid w:val="004B18A8"/>
    <w:rsid w:val="004D349A"/>
    <w:rsid w:val="004F57E9"/>
    <w:rsid w:val="004F60FB"/>
    <w:rsid w:val="0050695E"/>
    <w:rsid w:val="00507514"/>
    <w:rsid w:val="00531C55"/>
    <w:rsid w:val="00560B70"/>
    <w:rsid w:val="005800DF"/>
    <w:rsid w:val="00594A4D"/>
    <w:rsid w:val="00596C9F"/>
    <w:rsid w:val="00597F2F"/>
    <w:rsid w:val="005A6FCC"/>
    <w:rsid w:val="005C5870"/>
    <w:rsid w:val="006245B7"/>
    <w:rsid w:val="00635301"/>
    <w:rsid w:val="00662CC1"/>
    <w:rsid w:val="006733AF"/>
    <w:rsid w:val="00674B58"/>
    <w:rsid w:val="006B1BB3"/>
    <w:rsid w:val="006F41B2"/>
    <w:rsid w:val="007176B8"/>
    <w:rsid w:val="007377AF"/>
    <w:rsid w:val="007E6A1C"/>
    <w:rsid w:val="00840A09"/>
    <w:rsid w:val="00856805"/>
    <w:rsid w:val="008765C4"/>
    <w:rsid w:val="008774B7"/>
    <w:rsid w:val="008956D8"/>
    <w:rsid w:val="00915224"/>
    <w:rsid w:val="00931CA9"/>
    <w:rsid w:val="00962DEF"/>
    <w:rsid w:val="009C18FA"/>
    <w:rsid w:val="00A851C1"/>
    <w:rsid w:val="00A87F0D"/>
    <w:rsid w:val="00AB454B"/>
    <w:rsid w:val="00B11B51"/>
    <w:rsid w:val="00B37F6D"/>
    <w:rsid w:val="00B42B7B"/>
    <w:rsid w:val="00B560D1"/>
    <w:rsid w:val="00BA0BD2"/>
    <w:rsid w:val="00BA4486"/>
    <w:rsid w:val="00BA5BF0"/>
    <w:rsid w:val="00BC537A"/>
    <w:rsid w:val="00BE0102"/>
    <w:rsid w:val="00BF1F80"/>
    <w:rsid w:val="00C4101C"/>
    <w:rsid w:val="00C47FE9"/>
    <w:rsid w:val="00CA3C34"/>
    <w:rsid w:val="00CC4984"/>
    <w:rsid w:val="00CD476A"/>
    <w:rsid w:val="00CD7BEF"/>
    <w:rsid w:val="00D44469"/>
    <w:rsid w:val="00D923C2"/>
    <w:rsid w:val="00DB2692"/>
    <w:rsid w:val="00DC5A63"/>
    <w:rsid w:val="00DC6AAC"/>
    <w:rsid w:val="00E23A71"/>
    <w:rsid w:val="00E35ED7"/>
    <w:rsid w:val="00E6138F"/>
    <w:rsid w:val="00E8700A"/>
    <w:rsid w:val="00F2340B"/>
    <w:rsid w:val="00F3017D"/>
    <w:rsid w:val="00F5512F"/>
    <w:rsid w:val="00FC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890CBA6"/>
  <w15:chartTrackingRefBased/>
  <w15:docId w15:val="{46123785-6984-4BFE-9F9B-DFE86C30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45B7"/>
    <w:rPr>
      <w:rFonts w:ascii="Tahoma" w:hAnsi="Tahoma" w:cs="Tahoma"/>
      <w:sz w:val="16"/>
      <w:szCs w:val="16"/>
    </w:rPr>
  </w:style>
  <w:style w:type="character" w:customStyle="1" w:styleId="BalloonTextChar">
    <w:name w:val="Balloon Text Char"/>
    <w:link w:val="BalloonText"/>
    <w:rsid w:val="006245B7"/>
    <w:rPr>
      <w:rFonts w:ascii="Tahoma" w:hAnsi="Tahoma" w:cs="Tahoma"/>
      <w:sz w:val="16"/>
      <w:szCs w:val="16"/>
    </w:rPr>
  </w:style>
  <w:style w:type="character" w:styleId="Hyperlink">
    <w:name w:val="Hyperlink"/>
    <w:unhideWhenUsed/>
    <w:rsid w:val="00433BD5"/>
    <w:rPr>
      <w:color w:val="0000FF"/>
      <w:u w:val="single"/>
    </w:rPr>
  </w:style>
  <w:style w:type="paragraph" w:styleId="Header">
    <w:name w:val="header"/>
    <w:basedOn w:val="Normal"/>
    <w:link w:val="HeaderChar"/>
    <w:uiPriority w:val="99"/>
    <w:rsid w:val="008956D8"/>
    <w:pPr>
      <w:tabs>
        <w:tab w:val="center" w:pos="4680"/>
        <w:tab w:val="right" w:pos="9360"/>
      </w:tabs>
    </w:pPr>
  </w:style>
  <w:style w:type="character" w:customStyle="1" w:styleId="HeaderChar">
    <w:name w:val="Header Char"/>
    <w:link w:val="Header"/>
    <w:uiPriority w:val="99"/>
    <w:rsid w:val="008956D8"/>
    <w:rPr>
      <w:sz w:val="24"/>
      <w:szCs w:val="24"/>
    </w:rPr>
  </w:style>
  <w:style w:type="paragraph" w:styleId="Footer">
    <w:name w:val="footer"/>
    <w:basedOn w:val="Normal"/>
    <w:link w:val="FooterChar"/>
    <w:rsid w:val="008956D8"/>
    <w:pPr>
      <w:tabs>
        <w:tab w:val="center" w:pos="4680"/>
        <w:tab w:val="right" w:pos="9360"/>
      </w:tabs>
    </w:pPr>
  </w:style>
  <w:style w:type="character" w:customStyle="1" w:styleId="FooterChar">
    <w:name w:val="Footer Char"/>
    <w:link w:val="Footer"/>
    <w:rsid w:val="008956D8"/>
    <w:rPr>
      <w:sz w:val="24"/>
      <w:szCs w:val="24"/>
    </w:rPr>
  </w:style>
  <w:style w:type="paragraph" w:styleId="NoSpacing">
    <w:name w:val="No Spacing"/>
    <w:uiPriority w:val="1"/>
    <w:qFormat/>
    <w:rsid w:val="008956D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5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entaid.go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udentai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914</Words>
  <Characters>5170</Characters>
  <Application>Microsoft Office Word</Application>
  <DocSecurity>0</DocSecurity>
  <Lines>112</Lines>
  <Paragraphs>54</Paragraphs>
  <ScaleCrop>false</ScaleCrop>
  <HeadingPairs>
    <vt:vector size="2" baseType="variant">
      <vt:variant>
        <vt:lpstr>Title</vt:lpstr>
      </vt:variant>
      <vt:variant>
        <vt:i4>1</vt:i4>
      </vt:variant>
    </vt:vector>
  </HeadingPairs>
  <TitlesOfParts>
    <vt:vector size="1" baseType="lpstr">
      <vt:lpstr>LOUISIANA STATE UNIVERSITY IN SHREVEPORT</vt:lpstr>
    </vt:vector>
  </TitlesOfParts>
  <Company>LSUS</Company>
  <LinksUpToDate>false</LinksUpToDate>
  <CharactersWithSpaces>6030</CharactersWithSpaces>
  <SharedDoc>false</SharedDoc>
  <HLinks>
    <vt:vector size="12" baseType="variant">
      <vt:variant>
        <vt:i4>5439553</vt:i4>
      </vt:variant>
      <vt:variant>
        <vt:i4>3</vt:i4>
      </vt:variant>
      <vt:variant>
        <vt:i4>0</vt:i4>
      </vt:variant>
      <vt:variant>
        <vt:i4>5</vt:i4>
      </vt:variant>
      <vt:variant>
        <vt:lpwstr>http://www.studentloans.gov/</vt:lpwstr>
      </vt:variant>
      <vt:variant>
        <vt:lpwstr/>
      </vt:variant>
      <vt:variant>
        <vt:i4>5963779</vt:i4>
      </vt:variant>
      <vt:variant>
        <vt:i4>0</vt:i4>
      </vt:variant>
      <vt:variant>
        <vt:i4>0</vt:i4>
      </vt:variant>
      <vt:variant>
        <vt:i4>5</vt:i4>
      </vt:variant>
      <vt:variant>
        <vt:lpwstr>http://www.fafsa.gov/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STATE UNIVERSITY IN SHREVEPORT</dc:title>
  <dc:subject/>
  <dc:creator>USER</dc:creator>
  <cp:keywords/>
  <cp:lastModifiedBy>Irma Canton</cp:lastModifiedBy>
  <cp:revision>7</cp:revision>
  <cp:lastPrinted>2024-07-01T21:01:00Z</cp:lastPrinted>
  <dcterms:created xsi:type="dcterms:W3CDTF">2023-02-27T19:33:00Z</dcterms:created>
  <dcterms:modified xsi:type="dcterms:W3CDTF">2025-12-04T15:41:00Z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b24b2bb31854b3c7191c08caf7bcb884e54235e2c59909e0b433113a132555c6</vt:lpwstr>
  </property>
</Properties>
</file>